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99C" w:rsidRDefault="00AB799C" w:rsidP="00AB799C">
      <w:pPr>
        <w:rPr>
          <w:sz w:val="24"/>
          <w:szCs w:val="24"/>
        </w:rPr>
      </w:pPr>
      <w:r w:rsidRPr="00AB1311">
        <w:rPr>
          <w:sz w:val="24"/>
          <w:szCs w:val="24"/>
        </w:rPr>
        <w:t xml:space="preserve">ПРОЕКТ </w:t>
      </w:r>
      <w:bookmarkStart w:id="0" w:name="_Hlk98745983"/>
      <w:r w:rsidRPr="00AB1311">
        <w:rPr>
          <w:sz w:val="24"/>
          <w:szCs w:val="24"/>
        </w:rPr>
        <w:t>ДОГОВОРА</w:t>
      </w:r>
      <w:r>
        <w:rPr>
          <w:sz w:val="24"/>
          <w:szCs w:val="24"/>
        </w:rPr>
        <w:t xml:space="preserve">                                                           </w:t>
      </w:r>
      <w:r w:rsidR="005873B6">
        <w:rPr>
          <w:sz w:val="24"/>
          <w:szCs w:val="24"/>
        </w:rPr>
        <w:t xml:space="preserve">                           </w:t>
      </w:r>
      <w:r w:rsidRPr="00AB1311">
        <w:rPr>
          <w:b/>
          <w:bCs/>
          <w:sz w:val="24"/>
          <w:szCs w:val="24"/>
        </w:rPr>
        <w:t>Приложение № 2</w:t>
      </w:r>
      <w:r w:rsidRPr="00AB1311">
        <w:rPr>
          <w:sz w:val="24"/>
          <w:szCs w:val="24"/>
        </w:rPr>
        <w:t xml:space="preserve"> </w:t>
      </w:r>
    </w:p>
    <w:p w:rsidR="00AB799C" w:rsidRPr="00AB1311" w:rsidRDefault="00AB799C" w:rsidP="00AB799C">
      <w:pPr>
        <w:jc w:val="right"/>
        <w:rPr>
          <w:sz w:val="24"/>
          <w:szCs w:val="24"/>
        </w:rPr>
      </w:pPr>
      <w:r w:rsidRPr="00AB1311">
        <w:rPr>
          <w:sz w:val="24"/>
          <w:szCs w:val="24"/>
        </w:rPr>
        <w:t>к информационному сообщению</w:t>
      </w:r>
    </w:p>
    <w:p w:rsidR="00AB799C" w:rsidRPr="00AB1311" w:rsidRDefault="00AB799C" w:rsidP="00AB799C">
      <w:pPr>
        <w:jc w:val="right"/>
        <w:rPr>
          <w:sz w:val="24"/>
          <w:szCs w:val="24"/>
        </w:rPr>
      </w:pPr>
    </w:p>
    <w:p w:rsidR="00E106BB" w:rsidRPr="00AB1311" w:rsidRDefault="00AB799C" w:rsidP="00E106BB">
      <w:pPr>
        <w:jc w:val="center"/>
        <w:rPr>
          <w:b/>
          <w:spacing w:val="5"/>
          <w:kern w:val="28"/>
          <w:sz w:val="24"/>
          <w:szCs w:val="24"/>
        </w:rPr>
      </w:pPr>
      <w:r w:rsidRPr="00AB1311">
        <w:rPr>
          <w:b/>
          <w:spacing w:val="5"/>
          <w:kern w:val="28"/>
          <w:sz w:val="24"/>
          <w:szCs w:val="24"/>
        </w:rPr>
        <w:tab/>
      </w:r>
      <w:bookmarkEnd w:id="0"/>
      <w:r w:rsidR="00E106BB" w:rsidRPr="00AB1311">
        <w:rPr>
          <w:b/>
          <w:spacing w:val="5"/>
          <w:kern w:val="28"/>
          <w:sz w:val="24"/>
          <w:szCs w:val="24"/>
        </w:rPr>
        <w:tab/>
        <w:t>Договор №____</w:t>
      </w:r>
    </w:p>
    <w:p w:rsidR="00E106BB" w:rsidRPr="00AB1311" w:rsidRDefault="00E106BB" w:rsidP="00E106BB">
      <w:pPr>
        <w:keepNext/>
        <w:keepLines/>
        <w:spacing w:before="120" w:after="300"/>
        <w:contextualSpacing/>
        <w:jc w:val="center"/>
        <w:outlineLvl w:val="0"/>
        <w:rPr>
          <w:i/>
          <w:spacing w:val="5"/>
          <w:kern w:val="28"/>
          <w:sz w:val="24"/>
          <w:szCs w:val="24"/>
        </w:rPr>
      </w:pPr>
      <w:r w:rsidRPr="00AB1311">
        <w:rPr>
          <w:b/>
          <w:spacing w:val="5"/>
          <w:kern w:val="28"/>
          <w:sz w:val="24"/>
          <w:szCs w:val="24"/>
        </w:rPr>
        <w:t>купли-продажи</w:t>
      </w:r>
      <w:r>
        <w:rPr>
          <w:b/>
          <w:spacing w:val="5"/>
          <w:kern w:val="28"/>
          <w:sz w:val="24"/>
          <w:szCs w:val="24"/>
        </w:rPr>
        <w:t xml:space="preserve"> муниципального имущества (автомобиль)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779"/>
        <w:gridCol w:w="5576"/>
      </w:tblGrid>
      <w:tr w:rsidR="00E106BB" w:rsidRPr="00AB1311" w:rsidTr="00E518BA">
        <w:tc>
          <w:tcPr>
            <w:tcW w:w="2020" w:type="pct"/>
            <w:tcBorders>
              <w:top w:val="nil"/>
              <w:left w:val="nil"/>
              <w:bottom w:val="nil"/>
              <w:right w:val="nil"/>
            </w:tcBorders>
          </w:tcPr>
          <w:p w:rsidR="00E106BB" w:rsidRPr="00AB1311" w:rsidRDefault="00E106BB" w:rsidP="00E518BA">
            <w:pPr>
              <w:keepNext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Выльгорт</w:t>
            </w:r>
          </w:p>
        </w:tc>
        <w:tc>
          <w:tcPr>
            <w:tcW w:w="2980" w:type="pct"/>
            <w:tcBorders>
              <w:top w:val="nil"/>
              <w:left w:val="nil"/>
              <w:bottom w:val="nil"/>
              <w:right w:val="nil"/>
            </w:tcBorders>
          </w:tcPr>
          <w:p w:rsidR="00E106BB" w:rsidRPr="00AB1311" w:rsidRDefault="00E106BB" w:rsidP="00E518BA">
            <w:pPr>
              <w:keepNext/>
              <w:spacing w:before="120" w:after="120"/>
              <w:jc w:val="right"/>
              <w:rPr>
                <w:sz w:val="24"/>
                <w:szCs w:val="24"/>
              </w:rPr>
            </w:pPr>
            <w:r w:rsidRPr="00AB131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u w:val="single"/>
              </w:rPr>
              <w:t>__</w:t>
            </w:r>
            <w:r w:rsidRPr="00AB131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____________</w:t>
            </w:r>
            <w:r w:rsidRPr="00AB131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AB1311">
              <w:rPr>
                <w:sz w:val="24"/>
                <w:szCs w:val="24"/>
              </w:rPr>
              <w:t xml:space="preserve"> г.</w:t>
            </w:r>
          </w:p>
        </w:tc>
      </w:tr>
    </w:tbl>
    <w:p w:rsidR="00E106BB" w:rsidRPr="00BA20DF" w:rsidRDefault="00E106BB" w:rsidP="00E106BB">
      <w:pPr>
        <w:spacing w:before="120" w:after="120"/>
        <w:ind w:firstLine="482"/>
        <w:jc w:val="both"/>
        <w:rPr>
          <w:sz w:val="24"/>
          <w:szCs w:val="24"/>
        </w:rPr>
      </w:pPr>
      <w:r w:rsidRPr="00BA20DF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>сельского поселения</w:t>
      </w:r>
      <w:r w:rsidRPr="00BA20DF">
        <w:rPr>
          <w:sz w:val="24"/>
          <w:szCs w:val="24"/>
        </w:rPr>
        <w:t xml:space="preserve"> «</w:t>
      </w:r>
      <w:r>
        <w:rPr>
          <w:sz w:val="24"/>
          <w:szCs w:val="24"/>
        </w:rPr>
        <w:t>Выльгорт</w:t>
      </w:r>
      <w:r w:rsidRPr="00BA20DF">
        <w:rPr>
          <w:sz w:val="24"/>
          <w:szCs w:val="24"/>
        </w:rPr>
        <w:t>», далее именуемое «Продавец»», в лице</w:t>
      </w:r>
      <w:r>
        <w:rPr>
          <w:sz w:val="24"/>
          <w:szCs w:val="24"/>
        </w:rPr>
        <w:t xml:space="preserve"> </w:t>
      </w:r>
      <w:r w:rsidRPr="00BA20DF">
        <w:rPr>
          <w:sz w:val="24"/>
          <w:szCs w:val="24"/>
        </w:rPr>
        <w:t xml:space="preserve">руководителя администрации </w:t>
      </w:r>
      <w:r>
        <w:rPr>
          <w:sz w:val="24"/>
          <w:szCs w:val="24"/>
        </w:rPr>
        <w:t>сельского поселения</w:t>
      </w:r>
      <w:r w:rsidRPr="00BA20DF">
        <w:rPr>
          <w:sz w:val="24"/>
          <w:szCs w:val="24"/>
        </w:rPr>
        <w:t xml:space="preserve"> «</w:t>
      </w:r>
      <w:r>
        <w:rPr>
          <w:sz w:val="24"/>
          <w:szCs w:val="24"/>
        </w:rPr>
        <w:t>Выльгорт</w:t>
      </w:r>
      <w:r w:rsidRPr="00BA20DF">
        <w:rPr>
          <w:sz w:val="24"/>
          <w:szCs w:val="24"/>
        </w:rPr>
        <w:t>»</w:t>
      </w:r>
      <w:r>
        <w:rPr>
          <w:sz w:val="24"/>
          <w:szCs w:val="24"/>
        </w:rPr>
        <w:t xml:space="preserve"> Дорониной Елены Валерьевны</w:t>
      </w:r>
      <w:r w:rsidRPr="00BA20DF">
        <w:rPr>
          <w:sz w:val="24"/>
          <w:szCs w:val="24"/>
        </w:rPr>
        <w:t>, действующе</w:t>
      </w:r>
      <w:r>
        <w:rPr>
          <w:sz w:val="24"/>
          <w:szCs w:val="24"/>
        </w:rPr>
        <w:t>го</w:t>
      </w:r>
      <w:r w:rsidRPr="00BA20DF">
        <w:rPr>
          <w:sz w:val="24"/>
          <w:szCs w:val="24"/>
        </w:rPr>
        <w:t xml:space="preserve"> на основании </w:t>
      </w:r>
      <w:r>
        <w:rPr>
          <w:sz w:val="24"/>
          <w:szCs w:val="24"/>
        </w:rPr>
        <w:t>Устава сельского поселения «Выльгорт»</w:t>
      </w:r>
      <w:r w:rsidRPr="00BA20DF">
        <w:rPr>
          <w:sz w:val="24"/>
          <w:szCs w:val="24"/>
        </w:rPr>
        <w:t xml:space="preserve">, с одной стороны и </w:t>
      </w:r>
      <w:r>
        <w:rPr>
          <w:sz w:val="24"/>
          <w:szCs w:val="24"/>
          <w:u w:val="single"/>
        </w:rPr>
        <w:t>______________________________________________________________,</w:t>
      </w:r>
      <w:r w:rsidRPr="00BA20DF">
        <w:rPr>
          <w:sz w:val="24"/>
          <w:szCs w:val="24"/>
        </w:rPr>
        <w:t xml:space="preserve"> далее именуем__ «Покупатель», в лице </w:t>
      </w:r>
      <w:r>
        <w:rPr>
          <w:sz w:val="24"/>
          <w:szCs w:val="24"/>
        </w:rPr>
        <w:t>____________</w:t>
      </w:r>
      <w:r w:rsidRPr="00BA20DF">
        <w:rPr>
          <w:sz w:val="24"/>
          <w:szCs w:val="24"/>
          <w:u w:val="single"/>
        </w:rPr>
        <w:t xml:space="preserve"> (должность)</w:t>
      </w:r>
      <w:r>
        <w:rPr>
          <w:sz w:val="24"/>
          <w:szCs w:val="24"/>
          <w:u w:val="single"/>
        </w:rPr>
        <w:t xml:space="preserve"> ______________________</w:t>
      </w:r>
      <w:r w:rsidRPr="00BA20DF">
        <w:rPr>
          <w:sz w:val="24"/>
          <w:szCs w:val="24"/>
          <w:u w:val="single"/>
        </w:rPr>
        <w:t xml:space="preserve">(Ф.И.О.) </w:t>
      </w:r>
      <w:r>
        <w:rPr>
          <w:sz w:val="24"/>
          <w:szCs w:val="24"/>
          <w:u w:val="single"/>
        </w:rPr>
        <w:t>_______________</w:t>
      </w:r>
      <w:r w:rsidRPr="00BA20DF">
        <w:rPr>
          <w:sz w:val="24"/>
          <w:szCs w:val="24"/>
        </w:rPr>
        <w:t xml:space="preserve">, действующего в соответствии с </w:t>
      </w:r>
      <w:r>
        <w:rPr>
          <w:sz w:val="24"/>
          <w:szCs w:val="24"/>
          <w:u w:val="single"/>
        </w:rPr>
        <w:t>____________</w:t>
      </w:r>
      <w:r w:rsidRPr="00BA20DF">
        <w:rPr>
          <w:sz w:val="24"/>
          <w:szCs w:val="24"/>
          <w:u w:val="single"/>
        </w:rPr>
        <w:t xml:space="preserve"> (наименование документа, подтверждающего полномочия)</w:t>
      </w:r>
      <w:r w:rsidRPr="00BA20DF">
        <w:rPr>
          <w:sz w:val="24"/>
          <w:szCs w:val="24"/>
        </w:rPr>
        <w:t xml:space="preserve"> № </w:t>
      </w:r>
      <w:r>
        <w:rPr>
          <w:sz w:val="24"/>
          <w:szCs w:val="24"/>
        </w:rPr>
        <w:t>____</w:t>
      </w:r>
      <w:r w:rsidRPr="00BA20DF">
        <w:rPr>
          <w:sz w:val="24"/>
          <w:szCs w:val="24"/>
        </w:rPr>
        <w:t xml:space="preserve"> от «</w:t>
      </w:r>
      <w:r>
        <w:rPr>
          <w:sz w:val="24"/>
          <w:szCs w:val="24"/>
        </w:rPr>
        <w:t>___</w:t>
      </w:r>
      <w:r w:rsidRPr="00BA20DF">
        <w:rPr>
          <w:sz w:val="24"/>
          <w:szCs w:val="24"/>
        </w:rPr>
        <w:t>»</w:t>
      </w:r>
      <w:r>
        <w:rPr>
          <w:sz w:val="24"/>
          <w:szCs w:val="24"/>
        </w:rPr>
        <w:t>____________</w:t>
      </w:r>
      <w:r w:rsidRPr="00BA20DF">
        <w:rPr>
          <w:sz w:val="24"/>
          <w:szCs w:val="24"/>
        </w:rPr>
        <w:t xml:space="preserve">г., с другой стороны, совместно именуемые «Стороны», </w:t>
      </w:r>
      <w:r>
        <w:rPr>
          <w:sz w:val="24"/>
          <w:szCs w:val="24"/>
        </w:rPr>
        <w:t xml:space="preserve"> на </w:t>
      </w:r>
      <w:r w:rsidRPr="00F36864">
        <w:rPr>
          <w:sz w:val="24"/>
          <w:szCs w:val="24"/>
        </w:rPr>
        <w:t>основании протокола подведения итогов аукциона от</w:t>
      </w:r>
      <w:r>
        <w:rPr>
          <w:sz w:val="26"/>
          <w:szCs w:val="26"/>
        </w:rPr>
        <w:t xml:space="preserve"> </w:t>
      </w:r>
      <w:r>
        <w:rPr>
          <w:sz w:val="24"/>
          <w:szCs w:val="24"/>
        </w:rPr>
        <w:t>____ №</w:t>
      </w:r>
      <w:r>
        <w:rPr>
          <w:sz w:val="26"/>
          <w:szCs w:val="26"/>
        </w:rPr>
        <w:t>____ з</w:t>
      </w:r>
      <w:r w:rsidRPr="00BA20DF">
        <w:rPr>
          <w:sz w:val="24"/>
          <w:szCs w:val="24"/>
        </w:rPr>
        <w:t>аключили настоящий договор (далее – Договор) о нижеследующем:</w:t>
      </w:r>
    </w:p>
    <w:p w:rsidR="00E106BB" w:rsidRPr="00BA20DF" w:rsidRDefault="00E106BB" w:rsidP="00E106BB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1" w:name="_ref_8235593"/>
      <w:r w:rsidRPr="00BA20DF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договора</w:t>
      </w:r>
      <w:bookmarkEnd w:id="1"/>
    </w:p>
    <w:p w:rsidR="00E106BB" w:rsidRPr="00BA20DF" w:rsidRDefault="00E106BB" w:rsidP="00E106BB">
      <w:pPr>
        <w:pStyle w:val="a7"/>
        <w:spacing w:after="0" w:line="240" w:lineRule="auto"/>
        <w:ind w:left="0" w:firstLine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106BB" w:rsidRPr="00BA20DF" w:rsidRDefault="00E106BB" w:rsidP="00E106BB">
      <w:pPr>
        <w:pStyle w:val="3"/>
        <w:widowControl w:val="0"/>
        <w:spacing w:after="0"/>
        <w:ind w:firstLine="709"/>
        <w:jc w:val="both"/>
        <w:rPr>
          <w:sz w:val="24"/>
          <w:szCs w:val="24"/>
        </w:rPr>
      </w:pPr>
      <w:bookmarkStart w:id="2" w:name="_ref_1778313"/>
      <w:r w:rsidRPr="00BA20DF">
        <w:rPr>
          <w:sz w:val="24"/>
          <w:szCs w:val="24"/>
        </w:rPr>
        <w:t xml:space="preserve">1.1. </w:t>
      </w:r>
      <w:r>
        <w:rPr>
          <w:sz w:val="24"/>
          <w:szCs w:val="24"/>
        </w:rPr>
        <w:t xml:space="preserve">На </w:t>
      </w:r>
      <w:r w:rsidRPr="002612A4">
        <w:rPr>
          <w:sz w:val="24"/>
          <w:szCs w:val="24"/>
        </w:rPr>
        <w:t>основании Федерального закона от 21.12.2001г. № 178-ФЗ «О приватизации государственного и муниципального имущества», в соответствии с решением «Об утверждении прогнозного плана приватизации муниципального имущества на 2024 год</w:t>
      </w:r>
      <w:r>
        <w:rPr>
          <w:sz w:val="24"/>
          <w:szCs w:val="24"/>
        </w:rPr>
        <w:t xml:space="preserve"> </w:t>
      </w:r>
      <w:r w:rsidRPr="002612A4">
        <w:rPr>
          <w:sz w:val="24"/>
          <w:szCs w:val="24"/>
        </w:rPr>
        <w:t>и плановый период 2025 и 2026 годов» от 20.11.2023 №№ 17/11-01-84</w:t>
      </w:r>
      <w:r>
        <w:rPr>
          <w:sz w:val="24"/>
          <w:szCs w:val="24"/>
        </w:rPr>
        <w:t>, п</w:t>
      </w:r>
      <w:r w:rsidRPr="001B4325">
        <w:rPr>
          <w:sz w:val="24"/>
          <w:szCs w:val="24"/>
        </w:rPr>
        <w:t>остановлени</w:t>
      </w:r>
      <w:r>
        <w:rPr>
          <w:sz w:val="24"/>
          <w:szCs w:val="24"/>
        </w:rPr>
        <w:t xml:space="preserve">я </w:t>
      </w:r>
      <w:r w:rsidRPr="001B4325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сельского поселения</w:t>
      </w:r>
      <w:r w:rsidRPr="00321497">
        <w:rPr>
          <w:sz w:val="24"/>
          <w:szCs w:val="24"/>
        </w:rPr>
        <w:t xml:space="preserve"> «</w:t>
      </w:r>
      <w:r>
        <w:rPr>
          <w:sz w:val="24"/>
          <w:szCs w:val="24"/>
        </w:rPr>
        <w:t>Выльгорт</w:t>
      </w:r>
      <w:r w:rsidRPr="00CB2612">
        <w:rPr>
          <w:sz w:val="24"/>
          <w:szCs w:val="24"/>
        </w:rPr>
        <w:t xml:space="preserve">» от </w:t>
      </w:r>
      <w:r w:rsidRPr="00266948">
        <w:rPr>
          <w:sz w:val="24"/>
          <w:szCs w:val="24"/>
        </w:rPr>
        <w:t>10</w:t>
      </w:r>
      <w:r>
        <w:rPr>
          <w:sz w:val="24"/>
          <w:szCs w:val="24"/>
        </w:rPr>
        <w:t xml:space="preserve"> июня </w:t>
      </w:r>
      <w:r w:rsidRPr="00CB2612">
        <w:rPr>
          <w:sz w:val="24"/>
          <w:szCs w:val="24"/>
        </w:rPr>
        <w:t>2024 года № 0</w:t>
      </w:r>
      <w:r>
        <w:rPr>
          <w:sz w:val="24"/>
          <w:szCs w:val="24"/>
        </w:rPr>
        <w:t>6</w:t>
      </w:r>
      <w:r w:rsidRPr="00CB2612">
        <w:rPr>
          <w:sz w:val="24"/>
          <w:szCs w:val="24"/>
        </w:rPr>
        <w:t>/</w:t>
      </w:r>
      <w:r>
        <w:rPr>
          <w:sz w:val="24"/>
          <w:szCs w:val="24"/>
        </w:rPr>
        <w:t>276</w:t>
      </w:r>
      <w:r w:rsidRPr="00CB2612">
        <w:rPr>
          <w:sz w:val="24"/>
          <w:szCs w:val="24"/>
        </w:rPr>
        <w:t xml:space="preserve"> «Об организации и проведении аукциона по продаже муниципального</w:t>
      </w:r>
      <w:r>
        <w:rPr>
          <w:sz w:val="24"/>
          <w:szCs w:val="24"/>
        </w:rPr>
        <w:t xml:space="preserve"> движимого имущества в электронной форме», протоколом</w:t>
      </w:r>
      <w:r w:rsidRPr="002612A4">
        <w:rPr>
          <w:sz w:val="24"/>
          <w:szCs w:val="24"/>
        </w:rPr>
        <w:t xml:space="preserve"> об итогах продажи муниципального имущества муниципального образования сельского поселения «Выльгорт» от «___»</w:t>
      </w:r>
      <w:r>
        <w:rPr>
          <w:sz w:val="24"/>
          <w:szCs w:val="24"/>
        </w:rPr>
        <w:t xml:space="preserve"> __________ 20__г., по настоящему Договору </w:t>
      </w:r>
      <w:r w:rsidRPr="00BA20DF">
        <w:rPr>
          <w:sz w:val="24"/>
          <w:szCs w:val="24"/>
        </w:rPr>
        <w:t>Продавец обязуется передать в собственность Покупателя</w:t>
      </w:r>
      <w:r>
        <w:rPr>
          <w:sz w:val="24"/>
          <w:szCs w:val="24"/>
        </w:rPr>
        <w:t xml:space="preserve"> </w:t>
      </w:r>
      <w:r w:rsidRPr="00BA20DF">
        <w:rPr>
          <w:sz w:val="24"/>
          <w:szCs w:val="24"/>
        </w:rPr>
        <w:t>движимое имущество, находящеес</w:t>
      </w:r>
      <w:r>
        <w:rPr>
          <w:sz w:val="24"/>
          <w:szCs w:val="24"/>
        </w:rPr>
        <w:t xml:space="preserve">я в муниципальной собственности, </w:t>
      </w:r>
      <w:r w:rsidRPr="00BA20DF">
        <w:rPr>
          <w:sz w:val="24"/>
          <w:szCs w:val="24"/>
        </w:rPr>
        <w:t>указанное в пункте 1.2 настоящего Договор</w:t>
      </w:r>
      <w:r>
        <w:rPr>
          <w:sz w:val="24"/>
          <w:szCs w:val="24"/>
        </w:rPr>
        <w:t>а (далее – движимое имущество)</w:t>
      </w:r>
      <w:r w:rsidRPr="00BA20DF">
        <w:rPr>
          <w:sz w:val="24"/>
          <w:szCs w:val="24"/>
        </w:rPr>
        <w:t>, а Покупатель</w:t>
      </w:r>
      <w:r>
        <w:rPr>
          <w:sz w:val="24"/>
          <w:szCs w:val="24"/>
        </w:rPr>
        <w:t xml:space="preserve"> обязуется принять и уплатить за него цену в размере и порядке, предусмотренных договором. </w:t>
      </w:r>
      <w:bookmarkStart w:id="3" w:name="_ref_1824103"/>
      <w:bookmarkEnd w:id="2"/>
    </w:p>
    <w:p w:rsidR="00E106BB" w:rsidRPr="001B4325" w:rsidRDefault="00E106BB" w:rsidP="00E106BB">
      <w:pPr>
        <w:pStyle w:val="a3"/>
        <w:tabs>
          <w:tab w:val="left" w:pos="709"/>
          <w:tab w:val="left" w:pos="1134"/>
          <w:tab w:val="left" w:pos="1276"/>
          <w:tab w:val="left" w:pos="1418"/>
        </w:tabs>
        <w:ind w:firstLine="709"/>
        <w:jc w:val="both"/>
        <w:rPr>
          <w:szCs w:val="24"/>
        </w:rPr>
      </w:pPr>
      <w:r>
        <w:rPr>
          <w:szCs w:val="24"/>
        </w:rPr>
        <w:t xml:space="preserve">1.2. Сведения о </w:t>
      </w:r>
      <w:r w:rsidRPr="001B4325">
        <w:rPr>
          <w:szCs w:val="24"/>
        </w:rPr>
        <w:t>движимом имуществе, продаваемом одним лотом</w:t>
      </w:r>
      <w:r>
        <w:rPr>
          <w:szCs w:val="24"/>
        </w:rPr>
        <w:t xml:space="preserve"> -</w:t>
      </w:r>
      <w:r w:rsidRPr="00501001">
        <w:rPr>
          <w:b/>
          <w:szCs w:val="24"/>
        </w:rPr>
        <w:t>Лот №</w:t>
      </w:r>
      <w:r>
        <w:rPr>
          <w:szCs w:val="24"/>
        </w:rPr>
        <w:t xml:space="preserve"> __</w:t>
      </w:r>
      <w:r w:rsidRPr="001B4325">
        <w:rPr>
          <w:szCs w:val="24"/>
        </w:rPr>
        <w:t xml:space="preserve">: </w:t>
      </w:r>
    </w:p>
    <w:p w:rsidR="00E106BB" w:rsidRPr="00D3475A" w:rsidRDefault="00E106BB" w:rsidP="00E106BB">
      <w:pPr>
        <w:ind w:firstLine="709"/>
        <w:jc w:val="both"/>
        <w:rPr>
          <w:sz w:val="24"/>
          <w:szCs w:val="24"/>
          <w:u w:val="single"/>
        </w:rPr>
      </w:pPr>
      <w:r w:rsidRPr="00E52654">
        <w:rPr>
          <w:sz w:val="24"/>
          <w:szCs w:val="24"/>
          <w:u w:val="single"/>
        </w:rPr>
        <w:t xml:space="preserve">- </w:t>
      </w:r>
      <w:r>
        <w:rPr>
          <w:sz w:val="24"/>
          <w:szCs w:val="24"/>
          <w:u w:val="single"/>
        </w:rPr>
        <w:t xml:space="preserve">Автомобиль, модель </w:t>
      </w:r>
      <w:r w:rsidRPr="00E52654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_____, год выпуска</w:t>
      </w:r>
      <w:r w:rsidRPr="00D3475A">
        <w:rPr>
          <w:sz w:val="24"/>
          <w:szCs w:val="24"/>
          <w:u w:val="single"/>
        </w:rPr>
        <w:t>________________, государственный регистрационный знак</w:t>
      </w:r>
      <w:r>
        <w:rPr>
          <w:sz w:val="24"/>
          <w:szCs w:val="24"/>
          <w:u w:val="single"/>
        </w:rPr>
        <w:t>_________________, цвет_____________, номер двигателя/__________, техническое состояние_________________________.</w:t>
      </w:r>
    </w:p>
    <w:p w:rsidR="00E106BB" w:rsidRPr="001B4325" w:rsidRDefault="00E106BB" w:rsidP="00E106BB">
      <w:pPr>
        <w:ind w:firstLine="709"/>
        <w:jc w:val="both"/>
        <w:rPr>
          <w:sz w:val="24"/>
          <w:szCs w:val="24"/>
        </w:rPr>
      </w:pPr>
      <w:r w:rsidRPr="001B4325">
        <w:rPr>
          <w:sz w:val="24"/>
          <w:szCs w:val="24"/>
        </w:rPr>
        <w:t>1</w:t>
      </w:r>
      <w:r>
        <w:rPr>
          <w:sz w:val="24"/>
          <w:szCs w:val="24"/>
        </w:rPr>
        <w:t xml:space="preserve">.3. Отчуждение </w:t>
      </w:r>
      <w:r w:rsidRPr="001B4325">
        <w:rPr>
          <w:sz w:val="24"/>
          <w:szCs w:val="24"/>
        </w:rPr>
        <w:t xml:space="preserve">движимого имущества осуществляется путем продажи на аукционе в электронной форме. </w:t>
      </w:r>
    </w:p>
    <w:p w:rsidR="00E106BB" w:rsidRPr="00AB1311" w:rsidRDefault="00E106BB" w:rsidP="00E106BB">
      <w:pPr>
        <w:pStyle w:val="3"/>
        <w:widowControl w:val="0"/>
        <w:spacing w:after="0"/>
        <w:ind w:firstLine="709"/>
        <w:jc w:val="both"/>
        <w:rPr>
          <w:sz w:val="24"/>
          <w:szCs w:val="24"/>
        </w:rPr>
      </w:pPr>
      <w:r w:rsidRPr="001B4325">
        <w:rPr>
          <w:sz w:val="24"/>
          <w:szCs w:val="24"/>
        </w:rPr>
        <w:t xml:space="preserve">1.4. </w:t>
      </w:r>
      <w:r>
        <w:rPr>
          <w:sz w:val="24"/>
          <w:szCs w:val="24"/>
        </w:rPr>
        <w:t>Продавец подтверждает</w:t>
      </w:r>
      <w:r w:rsidRPr="00321497">
        <w:rPr>
          <w:sz w:val="24"/>
          <w:szCs w:val="24"/>
        </w:rPr>
        <w:t xml:space="preserve">, что на момент заключения </w:t>
      </w:r>
      <w:r>
        <w:rPr>
          <w:sz w:val="24"/>
          <w:szCs w:val="24"/>
        </w:rPr>
        <w:t>настоящего Договора право на </w:t>
      </w:r>
      <w:r w:rsidRPr="00321497">
        <w:rPr>
          <w:sz w:val="24"/>
          <w:szCs w:val="24"/>
        </w:rPr>
        <w:t>движимое имущество не являются предметом судебного спора, имущество</w:t>
      </w:r>
      <w:r w:rsidRPr="00AB1311">
        <w:rPr>
          <w:sz w:val="24"/>
          <w:szCs w:val="24"/>
        </w:rPr>
        <w:t xml:space="preserve"> не состоит под арестом, не является предметом залога и не обременено иными правами третьих лиц.</w:t>
      </w:r>
      <w:bookmarkEnd w:id="3"/>
    </w:p>
    <w:p w:rsidR="00E106BB" w:rsidRPr="00AB1311" w:rsidRDefault="00E106BB" w:rsidP="00E106BB">
      <w:pPr>
        <w:ind w:firstLine="709"/>
        <w:jc w:val="both"/>
        <w:rPr>
          <w:sz w:val="24"/>
          <w:szCs w:val="24"/>
        </w:rPr>
      </w:pPr>
      <w:r w:rsidRPr="00AB1311">
        <w:rPr>
          <w:sz w:val="24"/>
          <w:szCs w:val="24"/>
        </w:rPr>
        <w:t>1</w:t>
      </w:r>
      <w:r>
        <w:rPr>
          <w:sz w:val="24"/>
          <w:szCs w:val="24"/>
        </w:rPr>
        <w:t>.5</w:t>
      </w:r>
      <w:r w:rsidRPr="00AB1311">
        <w:rPr>
          <w:sz w:val="24"/>
          <w:szCs w:val="24"/>
        </w:rPr>
        <w:t>. До момента подписания Договора Покупатель ознаком</w:t>
      </w:r>
      <w:r>
        <w:rPr>
          <w:sz w:val="24"/>
          <w:szCs w:val="24"/>
        </w:rPr>
        <w:t xml:space="preserve">ился с состоянием </w:t>
      </w:r>
      <w:r w:rsidRPr="00AB1311">
        <w:rPr>
          <w:sz w:val="24"/>
          <w:szCs w:val="24"/>
        </w:rPr>
        <w:t>движимого имущества и документацией к нему.</w:t>
      </w:r>
    </w:p>
    <w:p w:rsidR="00E106BB" w:rsidRDefault="00E106BB" w:rsidP="00E106B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Покупатель приобретает </w:t>
      </w:r>
      <w:r w:rsidRPr="00AB1311">
        <w:rPr>
          <w:sz w:val="24"/>
          <w:szCs w:val="24"/>
        </w:rPr>
        <w:t>движимое имущество в том состоянии, в котором оно есть на дату подписания настоящего Договора.</w:t>
      </w:r>
      <w:bookmarkStart w:id="4" w:name="_ref_8241056"/>
    </w:p>
    <w:p w:rsidR="00E106BB" w:rsidRPr="00AB1311" w:rsidRDefault="00E106BB" w:rsidP="00E106B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1.7. Характеристики движимого имущества, его техническое состояние изложены в отчете об оценке от 24 мая 2024 года № ____________, выполненного ЧПО </w:t>
      </w:r>
      <w:proofErr w:type="spellStart"/>
      <w:r>
        <w:rPr>
          <w:sz w:val="24"/>
          <w:szCs w:val="24"/>
        </w:rPr>
        <w:t>Елькин</w:t>
      </w:r>
      <w:proofErr w:type="spellEnd"/>
      <w:r>
        <w:rPr>
          <w:sz w:val="24"/>
          <w:szCs w:val="24"/>
        </w:rPr>
        <w:t xml:space="preserve"> Андрей Васильевич.</w:t>
      </w:r>
    </w:p>
    <w:p w:rsidR="00E106BB" w:rsidRPr="00C1429A" w:rsidRDefault="00E106BB" w:rsidP="00E106BB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429A">
        <w:rPr>
          <w:rFonts w:ascii="Times New Roman" w:hAnsi="Times New Roman"/>
          <w:b/>
          <w:sz w:val="24"/>
          <w:szCs w:val="24"/>
        </w:rPr>
        <w:t xml:space="preserve">Срок действия договора </w:t>
      </w:r>
    </w:p>
    <w:p w:rsidR="00E106BB" w:rsidRPr="00C1429A" w:rsidRDefault="00E106BB" w:rsidP="00E106BB">
      <w:pPr>
        <w:pStyle w:val="a7"/>
        <w:numPr>
          <w:ilvl w:val="1"/>
          <w:numId w:val="2"/>
        </w:numPr>
        <w:ind w:left="0" w:firstLine="567"/>
        <w:rPr>
          <w:rFonts w:ascii="Times New Roman" w:hAnsi="Times New Roman"/>
          <w:sz w:val="24"/>
          <w:szCs w:val="24"/>
        </w:rPr>
      </w:pPr>
      <w:r w:rsidRPr="00C1429A">
        <w:rPr>
          <w:rFonts w:ascii="Times New Roman" w:hAnsi="Times New Roman"/>
          <w:b/>
          <w:sz w:val="24"/>
          <w:szCs w:val="24"/>
        </w:rPr>
        <w:t xml:space="preserve"> </w:t>
      </w:r>
      <w:r w:rsidRPr="00C1429A">
        <w:rPr>
          <w:rFonts w:ascii="Times New Roman" w:hAnsi="Times New Roman"/>
          <w:sz w:val="24"/>
          <w:szCs w:val="24"/>
        </w:rPr>
        <w:t>Настоящий Договор действует между Сторонами с момента его подписания до полного исполнения сторонами своих обязательств.</w:t>
      </w:r>
    </w:p>
    <w:p w:rsidR="00E106BB" w:rsidRPr="00AB1311" w:rsidRDefault="00E106BB" w:rsidP="00E106BB">
      <w:pPr>
        <w:pStyle w:val="a7"/>
        <w:numPr>
          <w:ilvl w:val="0"/>
          <w:numId w:val="2"/>
        </w:numPr>
        <w:spacing w:after="0" w:line="240" w:lineRule="auto"/>
        <w:ind w:left="0" w:firstLine="567"/>
        <w:jc w:val="center"/>
        <w:rPr>
          <w:sz w:val="24"/>
          <w:szCs w:val="24"/>
        </w:rPr>
      </w:pPr>
      <w:r w:rsidRPr="00AB1311">
        <w:rPr>
          <w:rFonts w:ascii="Times New Roman" w:eastAsia="Times New Roman" w:hAnsi="Times New Roman"/>
          <w:b/>
          <w:sz w:val="24"/>
          <w:szCs w:val="24"/>
          <w:lang w:eastAsia="ru-RU"/>
        </w:rPr>
        <w:t>Цена и порядок оплаты</w:t>
      </w:r>
      <w:bookmarkEnd w:id="4"/>
    </w:p>
    <w:p w:rsidR="00E106BB" w:rsidRDefault="00E106BB" w:rsidP="00E106BB">
      <w:pPr>
        <w:ind w:firstLine="567"/>
        <w:jc w:val="both"/>
        <w:rPr>
          <w:sz w:val="24"/>
          <w:szCs w:val="24"/>
        </w:rPr>
      </w:pPr>
      <w:bookmarkStart w:id="5" w:name="_ref_3362065"/>
    </w:p>
    <w:p w:rsidR="00E106BB" w:rsidRPr="006436C5" w:rsidRDefault="00E106BB" w:rsidP="00E106BB">
      <w:pPr>
        <w:pStyle w:val="a7"/>
        <w:numPr>
          <w:ilvl w:val="1"/>
          <w:numId w:val="2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436C5">
        <w:rPr>
          <w:rFonts w:ascii="Times New Roman" w:hAnsi="Times New Roman"/>
          <w:sz w:val="24"/>
          <w:szCs w:val="24"/>
        </w:rPr>
        <w:t xml:space="preserve">Цена продажи передаваемого имущества, установленная по результатам аукциона в </w:t>
      </w:r>
      <w:proofErr w:type="gramStart"/>
      <w:r w:rsidRPr="006436C5">
        <w:rPr>
          <w:rFonts w:ascii="Times New Roman" w:hAnsi="Times New Roman"/>
          <w:sz w:val="24"/>
          <w:szCs w:val="24"/>
        </w:rPr>
        <w:t>электронной форме</w:t>
      </w:r>
      <w:proofErr w:type="gramEnd"/>
      <w:r w:rsidRPr="006436C5">
        <w:rPr>
          <w:rFonts w:ascii="Times New Roman" w:hAnsi="Times New Roman"/>
          <w:sz w:val="24"/>
          <w:szCs w:val="24"/>
        </w:rPr>
        <w:t xml:space="preserve"> составляет ______________________(______) рублей ___ </w:t>
      </w:r>
      <w:r w:rsidRPr="006436C5">
        <w:rPr>
          <w:rFonts w:ascii="Times New Roman" w:hAnsi="Times New Roman"/>
          <w:sz w:val="24"/>
          <w:szCs w:val="24"/>
        </w:rPr>
        <w:lastRenderedPageBreak/>
        <w:t>копеек, в том числе налог на добавленную стоимость (далее НДС) _____ (___________) рублей.</w:t>
      </w:r>
    </w:p>
    <w:p w:rsidR="00E106BB" w:rsidRPr="006436C5" w:rsidRDefault="00E106BB" w:rsidP="00E106BB">
      <w:pPr>
        <w:pStyle w:val="a7"/>
        <w:numPr>
          <w:ilvl w:val="1"/>
          <w:numId w:val="2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436C5">
        <w:rPr>
          <w:rFonts w:ascii="Times New Roman" w:hAnsi="Times New Roman"/>
          <w:sz w:val="24"/>
          <w:szCs w:val="24"/>
        </w:rPr>
        <w:t>Покупатель обязуется уплатить цену Имущества в течение 30 календарных дней с момента заключения (подписания) настоящего договора (в срок по _________________года включительно).</w:t>
      </w:r>
    </w:p>
    <w:p w:rsidR="00E106BB" w:rsidRPr="006436C5" w:rsidRDefault="00E106BB" w:rsidP="00E106BB">
      <w:pPr>
        <w:pStyle w:val="a7"/>
        <w:numPr>
          <w:ilvl w:val="1"/>
          <w:numId w:val="2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436C5">
        <w:rPr>
          <w:rFonts w:ascii="Times New Roman" w:hAnsi="Times New Roman"/>
          <w:sz w:val="24"/>
          <w:szCs w:val="24"/>
        </w:rPr>
        <w:t xml:space="preserve"> Денежные средства в размере _________________перечисляются единовременно на расчетный счет Продавца в течение 30 (тридцати) календарных дней с момента заключения настоящего Договора, по следующим реквизитам:</w:t>
      </w:r>
    </w:p>
    <w:p w:rsidR="00E106BB" w:rsidRPr="006436C5" w:rsidRDefault="00E106BB" w:rsidP="00E106BB">
      <w:pPr>
        <w:pStyle w:val="a7"/>
        <w:tabs>
          <w:tab w:val="left" w:pos="1418"/>
        </w:tabs>
        <w:ind w:left="0" w:firstLine="567"/>
        <w:rPr>
          <w:rFonts w:ascii="Times New Roman" w:hAnsi="Times New Roman"/>
          <w:sz w:val="24"/>
          <w:szCs w:val="24"/>
        </w:rPr>
      </w:pPr>
      <w:r w:rsidRPr="006436C5">
        <w:rPr>
          <w:rFonts w:ascii="Times New Roman" w:hAnsi="Times New Roman"/>
          <w:sz w:val="24"/>
          <w:szCs w:val="24"/>
        </w:rPr>
        <w:t>Получатель: УФК по Республике Коми (Администрация сельского поселения «Выльгорт», л/с 04073004760)</w:t>
      </w:r>
    </w:p>
    <w:p w:rsidR="00E106BB" w:rsidRPr="006436C5" w:rsidRDefault="00E106BB" w:rsidP="00E106BB">
      <w:pPr>
        <w:pStyle w:val="a7"/>
        <w:tabs>
          <w:tab w:val="left" w:pos="1418"/>
        </w:tabs>
        <w:ind w:left="0" w:firstLine="567"/>
        <w:rPr>
          <w:rFonts w:ascii="Times New Roman" w:hAnsi="Times New Roman"/>
          <w:sz w:val="24"/>
          <w:szCs w:val="24"/>
        </w:rPr>
      </w:pPr>
      <w:r w:rsidRPr="006436C5">
        <w:rPr>
          <w:rFonts w:ascii="Times New Roman" w:hAnsi="Times New Roman"/>
          <w:sz w:val="24"/>
          <w:szCs w:val="24"/>
        </w:rPr>
        <w:t xml:space="preserve">Казначейский счет (расчетный счет) 03100643000000010700 в ОТДЕЛЕНИЕ-НБ РЕСПУБЛИКА КОМИ БАНКА РОССИИ// УФК по Республике Коми г. Сыктывкар, </w:t>
      </w:r>
    </w:p>
    <w:p w:rsidR="00E106BB" w:rsidRPr="006436C5" w:rsidRDefault="00E106BB" w:rsidP="00E106BB">
      <w:pPr>
        <w:pStyle w:val="a7"/>
        <w:tabs>
          <w:tab w:val="left" w:pos="1418"/>
        </w:tabs>
        <w:ind w:left="0" w:firstLine="567"/>
        <w:rPr>
          <w:rFonts w:ascii="Times New Roman" w:hAnsi="Times New Roman"/>
          <w:sz w:val="24"/>
          <w:szCs w:val="24"/>
        </w:rPr>
      </w:pPr>
      <w:r w:rsidRPr="006436C5">
        <w:rPr>
          <w:rFonts w:ascii="Times New Roman" w:hAnsi="Times New Roman"/>
          <w:sz w:val="24"/>
          <w:szCs w:val="24"/>
        </w:rPr>
        <w:t>Единый казначейский счёт № 40102810245370000074</w:t>
      </w:r>
    </w:p>
    <w:p w:rsidR="00E106BB" w:rsidRPr="006436C5" w:rsidRDefault="00E106BB" w:rsidP="00E106BB">
      <w:pPr>
        <w:pStyle w:val="a7"/>
        <w:tabs>
          <w:tab w:val="left" w:pos="1418"/>
        </w:tabs>
        <w:ind w:left="0" w:firstLine="567"/>
        <w:rPr>
          <w:rFonts w:ascii="Times New Roman" w:hAnsi="Times New Roman"/>
          <w:sz w:val="24"/>
          <w:szCs w:val="24"/>
        </w:rPr>
      </w:pPr>
      <w:r w:rsidRPr="006436C5">
        <w:rPr>
          <w:rFonts w:ascii="Times New Roman" w:hAnsi="Times New Roman"/>
          <w:sz w:val="24"/>
          <w:szCs w:val="24"/>
        </w:rPr>
        <w:t>БИК 018702501</w:t>
      </w:r>
    </w:p>
    <w:p w:rsidR="00E106BB" w:rsidRPr="006436C5" w:rsidRDefault="00E106BB" w:rsidP="00E106BB">
      <w:pPr>
        <w:pStyle w:val="a7"/>
        <w:tabs>
          <w:tab w:val="left" w:pos="1418"/>
        </w:tabs>
        <w:ind w:left="0" w:firstLine="567"/>
        <w:jc w:val="both"/>
        <w:outlineLvl w:val="4"/>
        <w:rPr>
          <w:rFonts w:ascii="Times New Roman" w:hAnsi="Times New Roman"/>
          <w:bCs/>
          <w:sz w:val="24"/>
          <w:szCs w:val="24"/>
        </w:rPr>
      </w:pPr>
      <w:r w:rsidRPr="006436C5">
        <w:rPr>
          <w:rFonts w:ascii="Times New Roman" w:hAnsi="Times New Roman"/>
          <w:bCs/>
          <w:sz w:val="24"/>
          <w:szCs w:val="24"/>
        </w:rPr>
        <w:t>Код дохода (КБК): 92511413060100000410;</w:t>
      </w:r>
    </w:p>
    <w:p w:rsidR="00E106BB" w:rsidRPr="006436C5" w:rsidRDefault="00E106BB" w:rsidP="00E106BB">
      <w:pPr>
        <w:pStyle w:val="a7"/>
        <w:tabs>
          <w:tab w:val="left" w:pos="1418"/>
        </w:tabs>
        <w:ind w:left="0" w:firstLine="567"/>
        <w:jc w:val="both"/>
        <w:outlineLvl w:val="4"/>
        <w:rPr>
          <w:rFonts w:ascii="Times New Roman" w:hAnsi="Times New Roman"/>
          <w:bCs/>
          <w:sz w:val="24"/>
          <w:szCs w:val="24"/>
        </w:rPr>
      </w:pPr>
      <w:r w:rsidRPr="006436C5">
        <w:rPr>
          <w:rFonts w:ascii="Times New Roman" w:hAnsi="Times New Roman"/>
          <w:bCs/>
          <w:sz w:val="24"/>
          <w:szCs w:val="24"/>
        </w:rPr>
        <w:t>Код ОКТМО: 87628405</w:t>
      </w:r>
    </w:p>
    <w:p w:rsidR="00E106BB" w:rsidRPr="006436C5" w:rsidRDefault="00E106BB" w:rsidP="00E106BB">
      <w:pPr>
        <w:pStyle w:val="a7"/>
        <w:numPr>
          <w:ilvl w:val="1"/>
          <w:numId w:val="2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436C5">
        <w:rPr>
          <w:rFonts w:ascii="Times New Roman" w:hAnsi="Times New Roman"/>
          <w:sz w:val="24"/>
          <w:szCs w:val="24"/>
        </w:rPr>
        <w:t xml:space="preserve">Задаток, перечисленный Покупателем для участия в аукционе в сумме ___________(___________) рублей, оплаченный в рамках проведения процедуры аукциона, засчитывается в счет оплаты приобретаемого имущества. </w:t>
      </w:r>
    </w:p>
    <w:p w:rsidR="00E106BB" w:rsidRPr="006436C5" w:rsidRDefault="00E106BB" w:rsidP="00E106BB">
      <w:pPr>
        <w:pStyle w:val="a7"/>
        <w:numPr>
          <w:ilvl w:val="1"/>
          <w:numId w:val="2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436C5">
        <w:rPr>
          <w:rFonts w:ascii="Times New Roman" w:hAnsi="Times New Roman"/>
          <w:sz w:val="24"/>
          <w:szCs w:val="24"/>
        </w:rPr>
        <w:t>В соответствии с частью 3 статьи 161 Налогового кодекса Российской Федерации Покупатель, являющийся юридическим лицом или индивидуальным предпринимателем, обязан уплатить в бюджет соответствующую сумму налога на добавленную стоимость.</w:t>
      </w:r>
    </w:p>
    <w:p w:rsidR="00E106BB" w:rsidRPr="006436C5" w:rsidRDefault="00E106BB" w:rsidP="00E106BB">
      <w:pPr>
        <w:pStyle w:val="a7"/>
        <w:numPr>
          <w:ilvl w:val="1"/>
          <w:numId w:val="2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436C5">
        <w:rPr>
          <w:rFonts w:ascii="Times New Roman" w:hAnsi="Times New Roman"/>
          <w:sz w:val="24"/>
          <w:szCs w:val="24"/>
        </w:rPr>
        <w:t>Сумма НДС, указанная в п. 3.1. Покупателем – юридическим лицом, индивидуальным предпринимателем, перечисляется на счёт налогового органа по месту регистрации Покупателя.</w:t>
      </w:r>
    </w:p>
    <w:p w:rsidR="00E106BB" w:rsidRDefault="00E106BB" w:rsidP="00E106BB">
      <w:pPr>
        <w:pStyle w:val="a7"/>
        <w:numPr>
          <w:ilvl w:val="1"/>
          <w:numId w:val="2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436C5">
        <w:rPr>
          <w:rFonts w:ascii="Times New Roman" w:hAnsi="Times New Roman"/>
          <w:sz w:val="24"/>
          <w:szCs w:val="24"/>
        </w:rPr>
        <w:t>Сумма НДС, указанная в п. 3.1. Покупателем – физическим лицом, должна быть перечислена Покупателем на расчетный счет Продавца.</w:t>
      </w:r>
    </w:p>
    <w:p w:rsidR="00E106BB" w:rsidRPr="00DA4FFC" w:rsidRDefault="00E106BB" w:rsidP="00E106BB">
      <w:pPr>
        <w:pStyle w:val="a7"/>
        <w:numPr>
          <w:ilvl w:val="1"/>
          <w:numId w:val="2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A4FFC">
        <w:rPr>
          <w:rFonts w:ascii="Times New Roman" w:hAnsi="Times New Roman"/>
          <w:sz w:val="24"/>
          <w:szCs w:val="24"/>
        </w:rPr>
        <w:t xml:space="preserve">Сумма </w:t>
      </w:r>
      <w:r>
        <w:rPr>
          <w:rFonts w:ascii="Times New Roman" w:hAnsi="Times New Roman"/>
          <w:sz w:val="24"/>
          <w:szCs w:val="24"/>
        </w:rPr>
        <w:t>за выкуп</w:t>
      </w:r>
      <w:r w:rsidRPr="00DA4F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автомобиля</w:t>
      </w:r>
      <w:r w:rsidRPr="00DA4FFC">
        <w:rPr>
          <w:rFonts w:ascii="Times New Roman" w:hAnsi="Times New Roman"/>
          <w:sz w:val="24"/>
          <w:szCs w:val="24"/>
        </w:rPr>
        <w:t xml:space="preserve"> зачисляется и оплачивается по идентификационному номеру, указанному в квитанции</w:t>
      </w:r>
      <w:r>
        <w:rPr>
          <w:rFonts w:ascii="Times New Roman" w:hAnsi="Times New Roman"/>
          <w:sz w:val="24"/>
          <w:szCs w:val="24"/>
        </w:rPr>
        <w:t>.</w:t>
      </w:r>
      <w:bookmarkStart w:id="6" w:name="_GoBack"/>
      <w:bookmarkEnd w:id="6"/>
    </w:p>
    <w:p w:rsidR="00E106BB" w:rsidRPr="006436C5" w:rsidRDefault="00E106BB" w:rsidP="00E106BB">
      <w:pPr>
        <w:pStyle w:val="a7"/>
        <w:numPr>
          <w:ilvl w:val="1"/>
          <w:numId w:val="2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436C5">
        <w:rPr>
          <w:rFonts w:ascii="Times New Roman" w:hAnsi="Times New Roman"/>
          <w:sz w:val="24"/>
          <w:szCs w:val="24"/>
        </w:rPr>
        <w:t>Надлежащим выполнением обязательств Покупателя по оплате Имущества является поступление денежных средств в порядке, в сумме</w:t>
      </w:r>
      <w:r>
        <w:rPr>
          <w:rFonts w:ascii="Times New Roman" w:hAnsi="Times New Roman"/>
          <w:sz w:val="24"/>
          <w:szCs w:val="24"/>
        </w:rPr>
        <w:t xml:space="preserve"> и в сроки, указанные в п. </w:t>
      </w:r>
      <w:proofErr w:type="gramStart"/>
      <w:r>
        <w:rPr>
          <w:rFonts w:ascii="Times New Roman" w:hAnsi="Times New Roman"/>
          <w:sz w:val="24"/>
          <w:szCs w:val="24"/>
        </w:rPr>
        <w:t>3.1.,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6436C5">
        <w:rPr>
          <w:rFonts w:ascii="Times New Roman" w:hAnsi="Times New Roman"/>
          <w:sz w:val="24"/>
          <w:szCs w:val="24"/>
        </w:rPr>
        <w:t>3.2 настоящего Договора.</w:t>
      </w:r>
    </w:p>
    <w:bookmarkEnd w:id="5"/>
    <w:p w:rsidR="00E106BB" w:rsidRDefault="00E106BB" w:rsidP="00E106BB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1311">
        <w:rPr>
          <w:rFonts w:ascii="Times New Roman" w:eastAsia="Times New Roman" w:hAnsi="Times New Roman"/>
          <w:b/>
          <w:sz w:val="24"/>
          <w:szCs w:val="24"/>
          <w:lang w:eastAsia="ru-RU"/>
        </w:rPr>
        <w:t>Права и обязанности сторон</w:t>
      </w:r>
    </w:p>
    <w:p w:rsidR="00E106BB" w:rsidRPr="00AB1311" w:rsidRDefault="00E106BB" w:rsidP="00E106BB">
      <w:pPr>
        <w:pStyle w:val="a7"/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106BB" w:rsidRPr="00AB1311" w:rsidRDefault="00E106BB" w:rsidP="00E106BB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4.1. Продавец обязан</w:t>
      </w:r>
      <w:r w:rsidRPr="00AB1311">
        <w:rPr>
          <w:snapToGrid w:val="0"/>
          <w:sz w:val="24"/>
          <w:szCs w:val="24"/>
        </w:rPr>
        <w:t>:</w:t>
      </w:r>
    </w:p>
    <w:p w:rsidR="00E106BB" w:rsidRDefault="00E106BB" w:rsidP="00E106BB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4</w:t>
      </w:r>
      <w:r w:rsidRPr="00AB1311">
        <w:rPr>
          <w:snapToGrid w:val="0"/>
          <w:sz w:val="24"/>
          <w:szCs w:val="24"/>
        </w:rPr>
        <w:t xml:space="preserve">.1.1. </w:t>
      </w:r>
      <w:r>
        <w:rPr>
          <w:snapToGrid w:val="0"/>
          <w:sz w:val="24"/>
          <w:szCs w:val="24"/>
        </w:rPr>
        <w:t>Передать Покупателю имущество в порядке и сроки, установленные настоящим Договором.</w:t>
      </w:r>
      <w:r w:rsidRPr="00B047AA">
        <w:rPr>
          <w:snapToGrid w:val="0"/>
          <w:sz w:val="24"/>
          <w:szCs w:val="24"/>
        </w:rPr>
        <w:t xml:space="preserve"> </w:t>
      </w:r>
      <w:r w:rsidRPr="00AB1311">
        <w:rPr>
          <w:snapToGrid w:val="0"/>
          <w:sz w:val="24"/>
          <w:szCs w:val="24"/>
        </w:rPr>
        <w:t>В течение 10 (десяти) дней с даты п</w:t>
      </w:r>
      <w:r>
        <w:rPr>
          <w:snapToGrid w:val="0"/>
          <w:sz w:val="24"/>
          <w:szCs w:val="24"/>
        </w:rPr>
        <w:t xml:space="preserve">олной оплаты Покупателем цены </w:t>
      </w:r>
      <w:r w:rsidRPr="00AB1311">
        <w:rPr>
          <w:snapToGrid w:val="0"/>
          <w:sz w:val="24"/>
          <w:szCs w:val="24"/>
        </w:rPr>
        <w:t xml:space="preserve">движимого имущества подписать </w:t>
      </w:r>
      <w:r w:rsidRPr="00AB1311">
        <w:rPr>
          <w:sz w:val="24"/>
          <w:szCs w:val="24"/>
        </w:rPr>
        <w:t>акт приема-передачи</w:t>
      </w:r>
      <w:r>
        <w:rPr>
          <w:sz w:val="24"/>
          <w:szCs w:val="24"/>
        </w:rPr>
        <w:t>.</w:t>
      </w:r>
    </w:p>
    <w:p w:rsidR="00E106BB" w:rsidRDefault="00E106BB" w:rsidP="00E106BB">
      <w:pPr>
        <w:ind w:firstLine="709"/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>4</w:t>
      </w:r>
      <w:r w:rsidRPr="00AB1311">
        <w:rPr>
          <w:snapToGrid w:val="0"/>
          <w:sz w:val="24"/>
          <w:szCs w:val="24"/>
        </w:rPr>
        <w:t>.1.2.</w:t>
      </w:r>
      <w:r w:rsidRPr="00B047AA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Передать Покупателю имущество в состоянии, соответствующем отчету об оценке от 24.05.2024 № _______, ЧПО </w:t>
      </w:r>
      <w:proofErr w:type="spellStart"/>
      <w:r>
        <w:rPr>
          <w:sz w:val="24"/>
          <w:szCs w:val="24"/>
        </w:rPr>
        <w:t>Елькин</w:t>
      </w:r>
      <w:proofErr w:type="spellEnd"/>
      <w:r>
        <w:rPr>
          <w:sz w:val="24"/>
          <w:szCs w:val="24"/>
        </w:rPr>
        <w:t xml:space="preserve"> Андрей Васильевич.</w:t>
      </w:r>
    </w:p>
    <w:p w:rsidR="00E106BB" w:rsidRPr="00AB1311" w:rsidRDefault="00E106BB" w:rsidP="00E106B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4.1.3. Предоставить Покупателю все сведения и информацию, связанные с передаваемым Имуществом.</w:t>
      </w:r>
    </w:p>
    <w:p w:rsidR="00E106BB" w:rsidRDefault="00E106BB" w:rsidP="00E106BB">
      <w:pPr>
        <w:ind w:firstLine="567"/>
        <w:jc w:val="both"/>
        <w:rPr>
          <w:snapToGrid w:val="0"/>
          <w:sz w:val="24"/>
          <w:szCs w:val="24"/>
        </w:rPr>
      </w:pPr>
    </w:p>
    <w:p w:rsidR="00E106BB" w:rsidRPr="00AB1311" w:rsidRDefault="00E106BB" w:rsidP="00E106BB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4.2. Покупатель обязан</w:t>
      </w:r>
      <w:r w:rsidRPr="00AB1311">
        <w:rPr>
          <w:snapToGrid w:val="0"/>
          <w:sz w:val="24"/>
          <w:szCs w:val="24"/>
        </w:rPr>
        <w:t>:</w:t>
      </w:r>
    </w:p>
    <w:p w:rsidR="00E106BB" w:rsidRDefault="00E106BB" w:rsidP="00E106BB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4.2.1. Уплатить Продавцу цену </w:t>
      </w:r>
      <w:r w:rsidRPr="00AB1311">
        <w:rPr>
          <w:snapToGrid w:val="0"/>
          <w:sz w:val="24"/>
          <w:szCs w:val="24"/>
        </w:rPr>
        <w:t>движимого имущества в сроки и в порядке, установленном в разделе 2 настоящего Договора.</w:t>
      </w:r>
      <w:bookmarkStart w:id="7" w:name="_ref_8241057"/>
    </w:p>
    <w:p w:rsidR="00E106BB" w:rsidRDefault="00E106BB" w:rsidP="00E106BB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4.2.2. После поступления денежных средств в размере цены продажи Имущества на счет Продавца принять Имущество в сроки, указанные в п. 4.1.1.</w:t>
      </w:r>
    </w:p>
    <w:p w:rsidR="00E106BB" w:rsidRDefault="00E106BB" w:rsidP="00E106BB">
      <w:pPr>
        <w:ind w:firstLine="567"/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 xml:space="preserve">4.2.3. После подписания </w:t>
      </w:r>
      <w:r w:rsidRPr="00AB1311">
        <w:rPr>
          <w:sz w:val="24"/>
          <w:szCs w:val="24"/>
        </w:rPr>
        <w:t>акт</w:t>
      </w:r>
      <w:r>
        <w:rPr>
          <w:sz w:val="24"/>
          <w:szCs w:val="24"/>
        </w:rPr>
        <w:t>а</w:t>
      </w:r>
      <w:r w:rsidRPr="00AB1311">
        <w:rPr>
          <w:sz w:val="24"/>
          <w:szCs w:val="24"/>
        </w:rPr>
        <w:t xml:space="preserve"> приема-передачи</w:t>
      </w:r>
      <w:r>
        <w:rPr>
          <w:sz w:val="24"/>
          <w:szCs w:val="24"/>
        </w:rPr>
        <w:t xml:space="preserve"> Имущества самостоятельно и за счет собственных средств оформить документы, необходимые для государственной регистрации права собственности Покупателя на Имущество, а также зарегистрировать право собственности на Имущество в ГИБДД.</w:t>
      </w:r>
    </w:p>
    <w:p w:rsidR="00E106BB" w:rsidRPr="00163F74" w:rsidRDefault="00E106BB" w:rsidP="00E106BB">
      <w:pPr>
        <w:ind w:firstLine="567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 xml:space="preserve">4.2.4. До государственной регистрации перехода права собственности на Имущество Покупатель не вправе осуществлять полномочия по </w:t>
      </w:r>
      <w:r w:rsidRPr="00163F74">
        <w:rPr>
          <w:sz w:val="24"/>
          <w:szCs w:val="24"/>
        </w:rPr>
        <w:t>распоряжению Имуществом без согласия Продавца.</w:t>
      </w:r>
    </w:p>
    <w:p w:rsidR="00E106BB" w:rsidRPr="00F92F8E" w:rsidRDefault="00E106BB" w:rsidP="00E106BB">
      <w:pPr>
        <w:tabs>
          <w:tab w:val="left" w:pos="540"/>
        </w:tabs>
        <w:ind w:firstLine="567"/>
        <w:jc w:val="both"/>
        <w:outlineLvl w:val="0"/>
        <w:rPr>
          <w:rFonts w:eastAsia="Calibri"/>
          <w:sz w:val="24"/>
          <w:szCs w:val="24"/>
        </w:rPr>
      </w:pPr>
      <w:r w:rsidRPr="00F92F8E">
        <w:rPr>
          <w:rFonts w:eastAsia="Calibri"/>
          <w:sz w:val="24"/>
          <w:szCs w:val="24"/>
        </w:rPr>
        <w:t>При уклонении или отказе победителя в аукционе от заключения в установленный срок договора купли-продажи имущества результаты аннулируются, победитель</w:t>
      </w:r>
      <w:r>
        <w:rPr>
          <w:rFonts w:eastAsia="Calibri"/>
          <w:sz w:val="24"/>
          <w:szCs w:val="24"/>
        </w:rPr>
        <w:t>,</w:t>
      </w:r>
      <w:r w:rsidRPr="00F92F8E">
        <w:rPr>
          <w:rFonts w:eastAsia="Calibr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либо лицо, признанное единственным участником аукциона,</w:t>
      </w:r>
      <w:r w:rsidRPr="00F92F8E">
        <w:rPr>
          <w:rFonts w:eastAsia="Calibri"/>
          <w:sz w:val="24"/>
          <w:szCs w:val="24"/>
        </w:rPr>
        <w:t xml:space="preserve"> утрачивает право на заключение указанного договора, задаток ему не возвращается.</w:t>
      </w:r>
    </w:p>
    <w:p w:rsidR="00E106BB" w:rsidRPr="00AB1311" w:rsidRDefault="00E106BB" w:rsidP="00E106BB">
      <w:pPr>
        <w:ind w:firstLine="567"/>
        <w:jc w:val="both"/>
        <w:rPr>
          <w:snapToGrid w:val="0"/>
          <w:sz w:val="24"/>
          <w:szCs w:val="24"/>
        </w:rPr>
      </w:pPr>
    </w:p>
    <w:p w:rsidR="00E106BB" w:rsidRPr="00AB1311" w:rsidRDefault="00E106BB" w:rsidP="00E106BB">
      <w:pPr>
        <w:ind w:firstLine="567"/>
        <w:jc w:val="center"/>
        <w:rPr>
          <w:b/>
          <w:sz w:val="24"/>
          <w:szCs w:val="24"/>
        </w:rPr>
      </w:pPr>
      <w:r>
        <w:rPr>
          <w:b/>
          <w:snapToGrid w:val="0"/>
          <w:sz w:val="24"/>
          <w:szCs w:val="24"/>
        </w:rPr>
        <w:t>5</w:t>
      </w:r>
      <w:r w:rsidRPr="00AB1311">
        <w:rPr>
          <w:b/>
          <w:snapToGrid w:val="0"/>
          <w:sz w:val="24"/>
          <w:szCs w:val="24"/>
        </w:rPr>
        <w:t>.</w:t>
      </w:r>
      <w:r w:rsidRPr="00AB1311">
        <w:rPr>
          <w:b/>
          <w:i/>
          <w:snapToGrid w:val="0"/>
          <w:sz w:val="24"/>
          <w:szCs w:val="24"/>
        </w:rPr>
        <w:t xml:space="preserve"> </w:t>
      </w:r>
      <w:r w:rsidRPr="00AB1311">
        <w:rPr>
          <w:b/>
          <w:sz w:val="24"/>
          <w:szCs w:val="24"/>
        </w:rPr>
        <w:t>Порядок и срок передачи</w:t>
      </w:r>
      <w:bookmarkEnd w:id="7"/>
      <w:r>
        <w:rPr>
          <w:b/>
          <w:sz w:val="24"/>
          <w:szCs w:val="24"/>
        </w:rPr>
        <w:t xml:space="preserve"> </w:t>
      </w:r>
      <w:r w:rsidRPr="00AB1311">
        <w:rPr>
          <w:b/>
          <w:sz w:val="24"/>
          <w:szCs w:val="24"/>
        </w:rPr>
        <w:t>движимого имущества</w:t>
      </w:r>
    </w:p>
    <w:p w:rsidR="00E106BB" w:rsidRPr="00AB1311" w:rsidRDefault="00E106BB" w:rsidP="00E106BB">
      <w:pPr>
        <w:ind w:firstLine="567"/>
        <w:jc w:val="center"/>
        <w:rPr>
          <w:sz w:val="24"/>
          <w:szCs w:val="24"/>
        </w:rPr>
      </w:pPr>
    </w:p>
    <w:p w:rsidR="00E106BB" w:rsidRPr="00AB1311" w:rsidRDefault="00E106BB" w:rsidP="00E106BB">
      <w:pPr>
        <w:ind w:firstLine="567"/>
        <w:jc w:val="both"/>
        <w:rPr>
          <w:i/>
          <w:sz w:val="24"/>
          <w:szCs w:val="24"/>
          <w:u w:val="single"/>
        </w:rPr>
      </w:pPr>
      <w:bookmarkStart w:id="8" w:name="_ref_8241058"/>
      <w:r>
        <w:rPr>
          <w:sz w:val="24"/>
          <w:szCs w:val="24"/>
        </w:rPr>
        <w:t>5.1. Д</w:t>
      </w:r>
      <w:r w:rsidRPr="00AB1311">
        <w:rPr>
          <w:sz w:val="24"/>
          <w:szCs w:val="24"/>
        </w:rPr>
        <w:t xml:space="preserve">вижимое имущество должно быть передано </w:t>
      </w:r>
      <w:r>
        <w:rPr>
          <w:sz w:val="24"/>
          <w:szCs w:val="24"/>
        </w:rPr>
        <w:t>в срок, указанный в п. 4.1.1.</w:t>
      </w:r>
      <w:r w:rsidRPr="00AB1311">
        <w:rPr>
          <w:i/>
          <w:sz w:val="24"/>
          <w:szCs w:val="24"/>
        </w:rPr>
        <w:t xml:space="preserve"> </w:t>
      </w:r>
    </w:p>
    <w:p w:rsidR="00E106BB" w:rsidRPr="00AB1311" w:rsidRDefault="00E106BB" w:rsidP="00E106B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5.2. Д</w:t>
      </w:r>
      <w:r w:rsidRPr="00AB1311">
        <w:rPr>
          <w:sz w:val="24"/>
          <w:szCs w:val="24"/>
        </w:rPr>
        <w:t xml:space="preserve">вижимое имущество передается по акту приема-передачи, содержащему сведения о его состоянии. </w:t>
      </w:r>
    </w:p>
    <w:p w:rsidR="00E106BB" w:rsidRPr="00AB1311" w:rsidRDefault="00E106BB" w:rsidP="00E106BB">
      <w:pPr>
        <w:ind w:firstLine="567"/>
        <w:jc w:val="both"/>
        <w:rPr>
          <w:sz w:val="24"/>
          <w:szCs w:val="24"/>
        </w:rPr>
      </w:pPr>
      <w:bookmarkStart w:id="9" w:name="_ref_8241080"/>
      <w:bookmarkEnd w:id="8"/>
      <w:r>
        <w:rPr>
          <w:sz w:val="24"/>
          <w:szCs w:val="24"/>
        </w:rPr>
        <w:t>5</w:t>
      </w:r>
      <w:r w:rsidRPr="00AB1311">
        <w:rPr>
          <w:sz w:val="24"/>
          <w:szCs w:val="24"/>
        </w:rPr>
        <w:t>.3. Об</w:t>
      </w:r>
      <w:r>
        <w:rPr>
          <w:sz w:val="24"/>
          <w:szCs w:val="24"/>
        </w:rPr>
        <w:t xml:space="preserve">язательство Продавца передать </w:t>
      </w:r>
      <w:r w:rsidRPr="00AB1311">
        <w:rPr>
          <w:sz w:val="24"/>
          <w:szCs w:val="24"/>
        </w:rPr>
        <w:t>движимое имущество Покупателю считается исполненным после передачи имущества Покупателю и подписания сторонами акта приема-передачи.</w:t>
      </w:r>
    </w:p>
    <w:p w:rsidR="00E106BB" w:rsidRPr="00AB1311" w:rsidRDefault="00E106BB" w:rsidP="00E106BB">
      <w:pPr>
        <w:ind w:firstLine="567"/>
        <w:jc w:val="both"/>
        <w:rPr>
          <w:sz w:val="24"/>
          <w:szCs w:val="24"/>
        </w:rPr>
      </w:pPr>
      <w:bookmarkStart w:id="10" w:name="_ref_8241084"/>
      <w:bookmarkEnd w:id="9"/>
      <w:r>
        <w:rPr>
          <w:sz w:val="24"/>
          <w:szCs w:val="24"/>
        </w:rPr>
        <w:t>5</w:t>
      </w:r>
      <w:r w:rsidRPr="00AB1311">
        <w:rPr>
          <w:sz w:val="24"/>
          <w:szCs w:val="24"/>
        </w:rPr>
        <w:t>.4. Риск случайной гибе</w:t>
      </w:r>
      <w:r>
        <w:rPr>
          <w:sz w:val="24"/>
          <w:szCs w:val="24"/>
        </w:rPr>
        <w:t xml:space="preserve">ли или случайного повреждения </w:t>
      </w:r>
      <w:r w:rsidRPr="00AB1311">
        <w:rPr>
          <w:sz w:val="24"/>
          <w:szCs w:val="24"/>
        </w:rPr>
        <w:t>движимого имущества переходит на Покупателя с даты по</w:t>
      </w:r>
      <w:r>
        <w:rPr>
          <w:sz w:val="24"/>
          <w:szCs w:val="24"/>
        </w:rPr>
        <w:t xml:space="preserve">дписания акта приема-передачи </w:t>
      </w:r>
      <w:r w:rsidRPr="00AB1311">
        <w:rPr>
          <w:sz w:val="24"/>
          <w:szCs w:val="24"/>
        </w:rPr>
        <w:t>движимого имущества.</w:t>
      </w:r>
    </w:p>
    <w:p w:rsidR="00E106BB" w:rsidRPr="00AB1311" w:rsidRDefault="00E106BB" w:rsidP="00E106B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1" w:name="_ref_8241085"/>
      <w:bookmarkEnd w:id="10"/>
      <w:r>
        <w:rPr>
          <w:sz w:val="24"/>
          <w:szCs w:val="24"/>
        </w:rPr>
        <w:t>5</w:t>
      </w:r>
      <w:r w:rsidRPr="00AB1311">
        <w:rPr>
          <w:sz w:val="24"/>
          <w:szCs w:val="24"/>
        </w:rPr>
        <w:t>.5. Основание</w:t>
      </w:r>
      <w:r>
        <w:rPr>
          <w:sz w:val="24"/>
          <w:szCs w:val="24"/>
        </w:rPr>
        <w:t xml:space="preserve">м государственной регистрации </w:t>
      </w:r>
      <w:r w:rsidRPr="00AB1311">
        <w:rPr>
          <w:sz w:val="24"/>
          <w:szCs w:val="24"/>
        </w:rPr>
        <w:t>движимого имущества является настоящий Догово</w:t>
      </w:r>
      <w:r>
        <w:rPr>
          <w:sz w:val="24"/>
          <w:szCs w:val="24"/>
        </w:rPr>
        <w:t xml:space="preserve">р, а также акт приема-передачи </w:t>
      </w:r>
      <w:r w:rsidRPr="00AB1311">
        <w:rPr>
          <w:sz w:val="24"/>
          <w:szCs w:val="24"/>
        </w:rPr>
        <w:t>движимого имущества.</w:t>
      </w:r>
    </w:p>
    <w:p w:rsidR="00E106BB" w:rsidRPr="00AB1311" w:rsidRDefault="00E106BB" w:rsidP="00E106B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B1311">
        <w:rPr>
          <w:sz w:val="24"/>
          <w:szCs w:val="24"/>
        </w:rPr>
        <w:t xml:space="preserve">. </w:t>
      </w:r>
      <w:bookmarkStart w:id="12" w:name="_ref_10414543"/>
      <w:bookmarkEnd w:id="11"/>
    </w:p>
    <w:p w:rsidR="00E106BB" w:rsidRDefault="00E106BB" w:rsidP="00E106BB">
      <w:pPr>
        <w:ind w:firstLine="567"/>
        <w:jc w:val="center"/>
        <w:rPr>
          <w:b/>
          <w:sz w:val="24"/>
          <w:szCs w:val="24"/>
        </w:rPr>
      </w:pPr>
    </w:p>
    <w:p w:rsidR="00E106BB" w:rsidRPr="00AB1311" w:rsidRDefault="00E106BB" w:rsidP="00E106BB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AB1311">
        <w:rPr>
          <w:b/>
          <w:sz w:val="24"/>
          <w:szCs w:val="24"/>
        </w:rPr>
        <w:t>. Ответственность сторон</w:t>
      </w:r>
      <w:bookmarkEnd w:id="12"/>
    </w:p>
    <w:p w:rsidR="00E106BB" w:rsidRPr="00AB1311" w:rsidRDefault="00E106BB" w:rsidP="00E106BB">
      <w:pPr>
        <w:ind w:firstLine="567"/>
        <w:jc w:val="both"/>
        <w:rPr>
          <w:sz w:val="24"/>
          <w:szCs w:val="24"/>
        </w:rPr>
      </w:pPr>
    </w:p>
    <w:p w:rsidR="00E106BB" w:rsidRPr="00AB1311" w:rsidRDefault="00E106BB" w:rsidP="00E106B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AB1311">
        <w:rPr>
          <w:sz w:val="24"/>
          <w:szCs w:val="24"/>
        </w:rPr>
        <w:t xml:space="preserve">.1. За неисполнение или ненадлежащее исполнение настоящего Договора Стороны несут ответственность в соответствии с </w:t>
      </w:r>
      <w:r>
        <w:rPr>
          <w:sz w:val="24"/>
          <w:szCs w:val="24"/>
        </w:rPr>
        <w:t xml:space="preserve">действующим </w:t>
      </w:r>
      <w:r w:rsidRPr="00AB1311">
        <w:rPr>
          <w:sz w:val="24"/>
          <w:szCs w:val="24"/>
        </w:rPr>
        <w:t>законодательством Российской Федерации и настоящим Договором.</w:t>
      </w:r>
    </w:p>
    <w:p w:rsidR="00E106BB" w:rsidRPr="00AB1311" w:rsidRDefault="00E106BB" w:rsidP="00E106BB">
      <w:pPr>
        <w:ind w:firstLine="567"/>
        <w:jc w:val="both"/>
        <w:rPr>
          <w:sz w:val="24"/>
          <w:szCs w:val="24"/>
        </w:rPr>
      </w:pPr>
      <w:bookmarkStart w:id="13" w:name="_ref_10586706"/>
      <w:r>
        <w:rPr>
          <w:sz w:val="24"/>
          <w:szCs w:val="24"/>
        </w:rPr>
        <w:t>6</w:t>
      </w:r>
      <w:r w:rsidRPr="00AB1311">
        <w:rPr>
          <w:sz w:val="24"/>
          <w:szCs w:val="24"/>
        </w:rPr>
        <w:t>.2. Взыскание неустойки (пеней) с Покупателя</w:t>
      </w:r>
      <w:bookmarkEnd w:id="13"/>
      <w:r w:rsidRPr="00AB1311">
        <w:rPr>
          <w:sz w:val="24"/>
          <w:szCs w:val="24"/>
        </w:rPr>
        <w:t>.</w:t>
      </w:r>
    </w:p>
    <w:p w:rsidR="00E106BB" w:rsidRPr="00AB1311" w:rsidRDefault="00E106BB" w:rsidP="00E106BB">
      <w:pPr>
        <w:ind w:firstLine="567"/>
        <w:jc w:val="both"/>
        <w:rPr>
          <w:sz w:val="24"/>
          <w:szCs w:val="24"/>
        </w:rPr>
      </w:pPr>
      <w:bookmarkStart w:id="14" w:name="_ref_10586708"/>
      <w:r>
        <w:rPr>
          <w:sz w:val="24"/>
          <w:szCs w:val="24"/>
        </w:rPr>
        <w:t>6</w:t>
      </w:r>
      <w:r w:rsidRPr="00AB1311">
        <w:rPr>
          <w:sz w:val="24"/>
          <w:szCs w:val="24"/>
        </w:rPr>
        <w:t xml:space="preserve">.2.1. </w:t>
      </w:r>
      <w:bookmarkEnd w:id="14"/>
      <w:r w:rsidRPr="00AB1311">
        <w:rPr>
          <w:sz w:val="24"/>
          <w:szCs w:val="24"/>
        </w:rPr>
        <w:t>При просрочке исп</w:t>
      </w:r>
      <w:r>
        <w:rPr>
          <w:sz w:val="24"/>
          <w:szCs w:val="24"/>
        </w:rPr>
        <w:t>олнения обязательств по п.3.2.</w:t>
      </w:r>
      <w:r w:rsidRPr="00AB1311">
        <w:rPr>
          <w:sz w:val="24"/>
          <w:szCs w:val="24"/>
        </w:rPr>
        <w:t xml:space="preserve"> Покупатель выплачивает Продавцу неустойку (пеню) в ра</w:t>
      </w:r>
      <w:r>
        <w:rPr>
          <w:sz w:val="24"/>
          <w:szCs w:val="24"/>
        </w:rPr>
        <w:t xml:space="preserve">змере 0,1% от цены продажи </w:t>
      </w:r>
      <w:r w:rsidRPr="00AB1311">
        <w:rPr>
          <w:sz w:val="24"/>
          <w:szCs w:val="24"/>
        </w:rPr>
        <w:t>движимого имущества за каждый день просрочки.</w:t>
      </w:r>
    </w:p>
    <w:p w:rsidR="00E106BB" w:rsidRPr="00AB1311" w:rsidRDefault="00E106BB" w:rsidP="00E106BB">
      <w:pPr>
        <w:ind w:firstLine="567"/>
        <w:jc w:val="both"/>
        <w:rPr>
          <w:sz w:val="24"/>
          <w:szCs w:val="24"/>
        </w:rPr>
      </w:pPr>
      <w:r w:rsidRPr="00AB1311">
        <w:rPr>
          <w:sz w:val="24"/>
          <w:szCs w:val="24"/>
        </w:rPr>
        <w:t>Пени начисляются за каждый день просрочки исполнения обязательства, начиная со дня, следующего после дня истечения</w:t>
      </w:r>
      <w:r>
        <w:rPr>
          <w:sz w:val="24"/>
          <w:szCs w:val="24"/>
        </w:rPr>
        <w:t>,</w:t>
      </w:r>
      <w:r w:rsidRPr="00AB1311">
        <w:rPr>
          <w:sz w:val="24"/>
          <w:szCs w:val="24"/>
        </w:rPr>
        <w:t xml:space="preserve"> установленного настоящим Договором срока исполнения обязательства.</w:t>
      </w:r>
    </w:p>
    <w:p w:rsidR="00E106BB" w:rsidRPr="00AB1311" w:rsidRDefault="00E106BB" w:rsidP="00E106BB">
      <w:pPr>
        <w:ind w:firstLine="567"/>
        <w:jc w:val="both"/>
        <w:rPr>
          <w:sz w:val="24"/>
          <w:szCs w:val="24"/>
        </w:rPr>
      </w:pPr>
      <w:bookmarkStart w:id="15" w:name="_ref_10586716"/>
      <w:r>
        <w:rPr>
          <w:sz w:val="24"/>
          <w:szCs w:val="24"/>
        </w:rPr>
        <w:t xml:space="preserve">6.2.2. Просрочка оплаты цены </w:t>
      </w:r>
      <w:r w:rsidRPr="00AB1311">
        <w:rPr>
          <w:sz w:val="24"/>
          <w:szCs w:val="24"/>
        </w:rPr>
        <w:t>движимого имущества на срок свыше 30 календарных дней считается отказом Покупателя от исполнен</w:t>
      </w:r>
      <w:r>
        <w:rPr>
          <w:sz w:val="24"/>
          <w:szCs w:val="24"/>
        </w:rPr>
        <w:t xml:space="preserve">ия обязательств по оплате цены </w:t>
      </w:r>
      <w:r w:rsidRPr="00AB1311">
        <w:rPr>
          <w:sz w:val="24"/>
          <w:szCs w:val="24"/>
        </w:rPr>
        <w:t>движимого имущества и, соответственно, отказом Покупателя от исполнения Договора.</w:t>
      </w:r>
    </w:p>
    <w:p w:rsidR="00E106BB" w:rsidRDefault="00E106BB" w:rsidP="00E106BB">
      <w:pPr>
        <w:ind w:firstLine="567"/>
        <w:jc w:val="both"/>
        <w:rPr>
          <w:sz w:val="24"/>
          <w:szCs w:val="24"/>
        </w:rPr>
      </w:pPr>
      <w:bookmarkStart w:id="16" w:name="_ref_10621146"/>
      <w:bookmarkEnd w:id="15"/>
      <w:r>
        <w:rPr>
          <w:sz w:val="24"/>
          <w:szCs w:val="24"/>
        </w:rPr>
        <w:t>6</w:t>
      </w:r>
      <w:r w:rsidRPr="00AB1311">
        <w:rPr>
          <w:sz w:val="24"/>
          <w:szCs w:val="24"/>
        </w:rPr>
        <w:t>.2.3. Каждая из сторон обязана возместить другой стороне убытки, причиненные неисполнением или ненадлежащим исполнением своих обязательств.</w:t>
      </w:r>
      <w:bookmarkStart w:id="17" w:name="_ref_10932791"/>
      <w:bookmarkEnd w:id="16"/>
    </w:p>
    <w:p w:rsidR="00E106BB" w:rsidRPr="00AB1311" w:rsidRDefault="00E106BB" w:rsidP="00E106BB">
      <w:pPr>
        <w:ind w:firstLine="567"/>
        <w:jc w:val="both"/>
        <w:rPr>
          <w:sz w:val="24"/>
          <w:szCs w:val="24"/>
        </w:rPr>
      </w:pPr>
    </w:p>
    <w:p w:rsidR="00E106BB" w:rsidRPr="00AB1311" w:rsidRDefault="00E106BB" w:rsidP="00E106BB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AB1311">
        <w:rPr>
          <w:b/>
          <w:sz w:val="24"/>
          <w:szCs w:val="24"/>
        </w:rPr>
        <w:t>. Изменение и расторжение договора</w:t>
      </w:r>
      <w:bookmarkEnd w:id="17"/>
    </w:p>
    <w:p w:rsidR="00E106BB" w:rsidRPr="00AB1311" w:rsidRDefault="00E106BB" w:rsidP="00E106BB">
      <w:pPr>
        <w:ind w:firstLine="567"/>
        <w:jc w:val="center"/>
        <w:rPr>
          <w:b/>
          <w:sz w:val="24"/>
          <w:szCs w:val="24"/>
        </w:rPr>
      </w:pPr>
    </w:p>
    <w:p w:rsidR="00E106BB" w:rsidRPr="00AB1311" w:rsidRDefault="00E106BB" w:rsidP="00E106BB">
      <w:pPr>
        <w:ind w:firstLine="567"/>
        <w:jc w:val="both"/>
        <w:rPr>
          <w:sz w:val="24"/>
          <w:szCs w:val="24"/>
        </w:rPr>
      </w:pPr>
      <w:bookmarkStart w:id="18" w:name="_ref_10932796"/>
      <w:bookmarkStart w:id="19" w:name="_ref_13295787"/>
      <w:r>
        <w:rPr>
          <w:sz w:val="24"/>
          <w:szCs w:val="24"/>
        </w:rPr>
        <w:t>7</w:t>
      </w:r>
      <w:r w:rsidRPr="00AB1311">
        <w:rPr>
          <w:sz w:val="24"/>
          <w:szCs w:val="24"/>
        </w:rPr>
        <w:t xml:space="preserve">.1. </w:t>
      </w:r>
      <w:bookmarkStart w:id="20" w:name="_ref_10932798"/>
      <w:bookmarkEnd w:id="18"/>
      <w:r w:rsidRPr="00AB1311">
        <w:rPr>
          <w:sz w:val="24"/>
          <w:szCs w:val="24"/>
        </w:rPr>
        <w:t xml:space="preserve">Настоящий Договор может быть расторгнут Сторонами в соответствии с законодательством Российской Федерации. </w:t>
      </w:r>
      <w:bookmarkEnd w:id="20"/>
    </w:p>
    <w:p w:rsidR="00E106BB" w:rsidRPr="00AB1311" w:rsidRDefault="00E106BB" w:rsidP="00E106B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AB1311">
        <w:rPr>
          <w:sz w:val="24"/>
          <w:szCs w:val="24"/>
        </w:rPr>
        <w:t xml:space="preserve">.2. </w:t>
      </w:r>
      <w:r>
        <w:rPr>
          <w:sz w:val="24"/>
          <w:szCs w:val="24"/>
        </w:rPr>
        <w:t xml:space="preserve">Продавец вправе отказаться </w:t>
      </w:r>
      <w:r w:rsidRPr="00AB1311">
        <w:rPr>
          <w:sz w:val="24"/>
          <w:szCs w:val="24"/>
        </w:rPr>
        <w:t xml:space="preserve">от исполнения настоящего Договора </w:t>
      </w:r>
      <w:r>
        <w:rPr>
          <w:sz w:val="24"/>
          <w:szCs w:val="24"/>
        </w:rPr>
        <w:t xml:space="preserve">в одностороннем порядке </w:t>
      </w:r>
      <w:r w:rsidRPr="00AB1311">
        <w:rPr>
          <w:sz w:val="24"/>
          <w:szCs w:val="24"/>
        </w:rPr>
        <w:t>в соответствии со статьей 450.1 Гражданского кодекса Российской Федерации в следующих случаях, признаваемых Сторонами существенными нарушениями условий Договора:</w:t>
      </w:r>
    </w:p>
    <w:p w:rsidR="00E106BB" w:rsidRPr="00AB1311" w:rsidRDefault="00E106BB" w:rsidP="00E106BB">
      <w:pPr>
        <w:ind w:firstLine="567"/>
        <w:jc w:val="both"/>
        <w:rPr>
          <w:sz w:val="24"/>
          <w:szCs w:val="24"/>
        </w:rPr>
      </w:pPr>
      <w:r w:rsidRPr="00AB1311">
        <w:rPr>
          <w:sz w:val="24"/>
          <w:szCs w:val="24"/>
        </w:rPr>
        <w:t xml:space="preserve">а) при просрочке оплаты цены имущества в случае, предусмотренном пунктом </w:t>
      </w:r>
      <w:r>
        <w:rPr>
          <w:sz w:val="24"/>
          <w:szCs w:val="24"/>
        </w:rPr>
        <w:t>6</w:t>
      </w:r>
      <w:r w:rsidRPr="00AB1311">
        <w:rPr>
          <w:sz w:val="24"/>
          <w:szCs w:val="24"/>
        </w:rPr>
        <w:t>.2.2. настоящего Договора;</w:t>
      </w:r>
    </w:p>
    <w:p w:rsidR="00E106BB" w:rsidRPr="00AB1311" w:rsidRDefault="00E106BB" w:rsidP="00E106BB">
      <w:pPr>
        <w:ind w:firstLine="567"/>
        <w:jc w:val="both"/>
        <w:rPr>
          <w:sz w:val="24"/>
          <w:szCs w:val="24"/>
        </w:rPr>
      </w:pPr>
      <w:r w:rsidRPr="00AB1311">
        <w:rPr>
          <w:sz w:val="24"/>
          <w:szCs w:val="24"/>
        </w:rPr>
        <w:lastRenderedPageBreak/>
        <w:t>б) при невыполнении Покупателем обяз</w:t>
      </w:r>
      <w:r>
        <w:rPr>
          <w:sz w:val="24"/>
          <w:szCs w:val="24"/>
        </w:rPr>
        <w:t>анностей, предусмотренных в п. 4</w:t>
      </w:r>
      <w:r w:rsidRPr="00AB1311">
        <w:rPr>
          <w:sz w:val="24"/>
          <w:szCs w:val="24"/>
        </w:rPr>
        <w:t>.2. настоящего Договора;</w:t>
      </w:r>
    </w:p>
    <w:p w:rsidR="00E106BB" w:rsidRPr="00AB1311" w:rsidRDefault="00E106BB" w:rsidP="00E106BB">
      <w:pPr>
        <w:ind w:firstLine="567"/>
        <w:jc w:val="both"/>
        <w:rPr>
          <w:sz w:val="24"/>
          <w:szCs w:val="24"/>
        </w:rPr>
      </w:pPr>
      <w:r w:rsidRPr="00AB1311">
        <w:rPr>
          <w:sz w:val="24"/>
          <w:szCs w:val="24"/>
        </w:rPr>
        <w:t>в) в иных случаях, предусмотренных законодательством Российской Федерации.</w:t>
      </w:r>
    </w:p>
    <w:p w:rsidR="00E106BB" w:rsidRPr="00AB1311" w:rsidRDefault="00E106BB" w:rsidP="00E106B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AB1311">
        <w:rPr>
          <w:sz w:val="24"/>
          <w:szCs w:val="24"/>
        </w:rPr>
        <w:t>.3. Иные изменения настоящего Договора осуществляются в порядке, предусмотренном гражданским законодательством Российской Федерации.</w:t>
      </w:r>
    </w:p>
    <w:p w:rsidR="00E106BB" w:rsidRPr="00AB1311" w:rsidRDefault="00E106BB" w:rsidP="00E106BB">
      <w:pPr>
        <w:ind w:firstLine="567"/>
        <w:jc w:val="both"/>
        <w:rPr>
          <w:sz w:val="24"/>
          <w:szCs w:val="24"/>
        </w:rPr>
      </w:pPr>
      <w:bookmarkStart w:id="21" w:name="_ref_10932808"/>
      <w:r>
        <w:rPr>
          <w:sz w:val="24"/>
          <w:szCs w:val="24"/>
        </w:rPr>
        <w:t>7</w:t>
      </w:r>
      <w:r w:rsidRPr="00AB1311">
        <w:rPr>
          <w:sz w:val="24"/>
          <w:szCs w:val="24"/>
        </w:rPr>
        <w:t xml:space="preserve">.4. В случае расторжения Договора Стороны вправе требовать возврата того, что ими было исполнено по Договору, за исключением уплаченного задатка, который остается у Продавца. </w:t>
      </w:r>
      <w:bookmarkStart w:id="22" w:name="_ref_11120187"/>
      <w:bookmarkEnd w:id="21"/>
    </w:p>
    <w:p w:rsidR="00E106BB" w:rsidRPr="00AB1311" w:rsidRDefault="00E106BB" w:rsidP="00E106BB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AB1311">
        <w:rPr>
          <w:b/>
          <w:sz w:val="24"/>
          <w:szCs w:val="24"/>
        </w:rPr>
        <w:t>. Разрешение споров</w:t>
      </w:r>
      <w:bookmarkEnd w:id="22"/>
    </w:p>
    <w:p w:rsidR="00E106BB" w:rsidRPr="00AB1311" w:rsidRDefault="00E106BB" w:rsidP="00E106BB">
      <w:pPr>
        <w:ind w:firstLine="567"/>
        <w:jc w:val="both"/>
        <w:rPr>
          <w:sz w:val="24"/>
          <w:szCs w:val="24"/>
        </w:rPr>
      </w:pPr>
      <w:bookmarkStart w:id="23" w:name="_ref_11225321"/>
    </w:p>
    <w:p w:rsidR="00E106BB" w:rsidRPr="00AB1311" w:rsidRDefault="00E106BB" w:rsidP="00E106B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AB1311">
        <w:rPr>
          <w:sz w:val="24"/>
          <w:szCs w:val="24"/>
        </w:rPr>
        <w:t>.1. Досудебный (претензионный) порядок разрешения споров</w:t>
      </w:r>
      <w:bookmarkEnd w:id="23"/>
      <w:r w:rsidRPr="00AB1311">
        <w:rPr>
          <w:sz w:val="24"/>
          <w:szCs w:val="24"/>
        </w:rPr>
        <w:t>.</w:t>
      </w:r>
    </w:p>
    <w:p w:rsidR="00E106BB" w:rsidRPr="00AB1311" w:rsidRDefault="00E106BB" w:rsidP="00E106BB">
      <w:pPr>
        <w:ind w:firstLine="567"/>
        <w:jc w:val="both"/>
        <w:rPr>
          <w:sz w:val="24"/>
          <w:szCs w:val="24"/>
        </w:rPr>
      </w:pPr>
      <w:bookmarkStart w:id="24" w:name="_ref_11231475"/>
      <w:r>
        <w:rPr>
          <w:sz w:val="24"/>
          <w:szCs w:val="24"/>
        </w:rPr>
        <w:t>8</w:t>
      </w:r>
      <w:r w:rsidRPr="00AB1311">
        <w:rPr>
          <w:sz w:val="24"/>
          <w:szCs w:val="24"/>
        </w:rPr>
        <w:t>.2. До предъявления иска, вытекающего из Договора, сторона, которая считает, что ее права нарушены (далее – заинтересованная сторона), обязана направить другой стороне письменную претензию.</w:t>
      </w:r>
      <w:bookmarkEnd w:id="24"/>
    </w:p>
    <w:p w:rsidR="00E106BB" w:rsidRPr="00AB1311" w:rsidRDefault="00E106BB" w:rsidP="00E106BB">
      <w:pPr>
        <w:ind w:firstLine="567"/>
        <w:jc w:val="both"/>
        <w:rPr>
          <w:sz w:val="24"/>
          <w:szCs w:val="24"/>
        </w:rPr>
      </w:pPr>
      <w:bookmarkStart w:id="25" w:name="_ref_11231476"/>
      <w:r>
        <w:rPr>
          <w:sz w:val="24"/>
          <w:szCs w:val="24"/>
        </w:rPr>
        <w:t>8</w:t>
      </w:r>
      <w:r w:rsidRPr="00AB1311">
        <w:rPr>
          <w:sz w:val="24"/>
          <w:szCs w:val="24"/>
        </w:rPr>
        <w:t>.3. 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необходимо приложить копии документов, подтверждающих изложенные в ней обстоятельства.</w:t>
      </w:r>
      <w:bookmarkEnd w:id="25"/>
    </w:p>
    <w:p w:rsidR="00E106BB" w:rsidRDefault="00E106BB" w:rsidP="00E106BB">
      <w:pPr>
        <w:ind w:firstLine="567"/>
        <w:jc w:val="both"/>
        <w:rPr>
          <w:sz w:val="24"/>
          <w:szCs w:val="24"/>
        </w:rPr>
      </w:pPr>
      <w:bookmarkStart w:id="26" w:name="_ref_11231477"/>
      <w:r>
        <w:rPr>
          <w:sz w:val="24"/>
          <w:szCs w:val="24"/>
        </w:rPr>
        <w:t>8</w:t>
      </w:r>
      <w:r w:rsidRPr="00AB1311">
        <w:rPr>
          <w:sz w:val="24"/>
          <w:szCs w:val="24"/>
        </w:rPr>
        <w:t>.4. Сторона, которая получила претензию, обязана ее рассмотреть и направить письменный мотивированный ответ другой стороне в течение 15 (пятнадцати) дней со дня получения претензии.</w:t>
      </w:r>
      <w:bookmarkEnd w:id="26"/>
    </w:p>
    <w:p w:rsidR="00E106BB" w:rsidRDefault="00E106BB" w:rsidP="00E106BB">
      <w:pPr>
        <w:ind w:firstLine="567"/>
        <w:jc w:val="both"/>
        <w:rPr>
          <w:sz w:val="24"/>
          <w:szCs w:val="24"/>
        </w:rPr>
      </w:pPr>
      <w:bookmarkStart w:id="27" w:name="_ref_11231478"/>
      <w:r>
        <w:rPr>
          <w:sz w:val="24"/>
          <w:szCs w:val="24"/>
        </w:rPr>
        <w:t>8</w:t>
      </w:r>
      <w:r w:rsidRPr="00AB1311">
        <w:rPr>
          <w:sz w:val="24"/>
          <w:szCs w:val="24"/>
        </w:rPr>
        <w:t xml:space="preserve">.5. </w:t>
      </w:r>
      <w:bookmarkStart w:id="28" w:name="_ref_11120193"/>
      <w:bookmarkEnd w:id="27"/>
      <w:r w:rsidRPr="00AB1311">
        <w:rPr>
          <w:sz w:val="24"/>
          <w:szCs w:val="24"/>
        </w:rPr>
        <w:t>Требование об изменении или о расторжении Договора (за исключением пункта 6.2 настоящего Договора) может быть заявлено стороной в суд только после получения отказа другой стороны изменить или расторгнуть Договор либо в случае неполучения ответа в срок, указанный в предложении или установленный законом, а при его отсутствии – в 30-дневный срок.</w:t>
      </w:r>
      <w:bookmarkStart w:id="29" w:name="_ref_11120196"/>
      <w:bookmarkEnd w:id="28"/>
    </w:p>
    <w:p w:rsidR="00E106BB" w:rsidRPr="00AB1311" w:rsidRDefault="00E106BB" w:rsidP="00E106B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AB1311">
        <w:rPr>
          <w:sz w:val="24"/>
          <w:szCs w:val="24"/>
        </w:rPr>
        <w:t>.</w:t>
      </w:r>
      <w:r>
        <w:rPr>
          <w:sz w:val="24"/>
          <w:szCs w:val="24"/>
        </w:rPr>
        <w:t>6</w:t>
      </w:r>
      <w:r w:rsidRPr="00AB1311">
        <w:rPr>
          <w:sz w:val="24"/>
          <w:szCs w:val="24"/>
        </w:rPr>
        <w:t xml:space="preserve">. Споры, вытекающие из Договора, рассматриваются </w:t>
      </w:r>
      <w:bookmarkStart w:id="30" w:name="_ref_11317489"/>
      <w:bookmarkEnd w:id="29"/>
      <w:r>
        <w:rPr>
          <w:sz w:val="24"/>
          <w:szCs w:val="24"/>
        </w:rPr>
        <w:t>по месту нахождения Продавца.</w:t>
      </w:r>
    </w:p>
    <w:p w:rsidR="00E106BB" w:rsidRDefault="00E106BB" w:rsidP="00E106BB">
      <w:pPr>
        <w:ind w:firstLine="567"/>
        <w:jc w:val="center"/>
        <w:rPr>
          <w:b/>
          <w:sz w:val="24"/>
          <w:szCs w:val="24"/>
        </w:rPr>
      </w:pPr>
    </w:p>
    <w:p w:rsidR="00E106BB" w:rsidRPr="00AB1311" w:rsidRDefault="00E106BB" w:rsidP="00E106BB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AB1311">
        <w:rPr>
          <w:b/>
          <w:sz w:val="24"/>
          <w:szCs w:val="24"/>
        </w:rPr>
        <w:t>. Заключительные положения</w:t>
      </w:r>
      <w:bookmarkEnd w:id="30"/>
    </w:p>
    <w:p w:rsidR="00E106BB" w:rsidRPr="00AB1311" w:rsidRDefault="00E106BB" w:rsidP="00E106BB">
      <w:pPr>
        <w:ind w:firstLine="567"/>
        <w:jc w:val="center"/>
        <w:rPr>
          <w:b/>
          <w:sz w:val="24"/>
          <w:szCs w:val="24"/>
        </w:rPr>
      </w:pPr>
    </w:p>
    <w:p w:rsidR="00E106BB" w:rsidRPr="00AB1311" w:rsidRDefault="00E106BB" w:rsidP="00E106BB">
      <w:pPr>
        <w:ind w:firstLine="567"/>
        <w:jc w:val="both"/>
        <w:rPr>
          <w:sz w:val="24"/>
          <w:szCs w:val="24"/>
        </w:rPr>
      </w:pPr>
      <w:bookmarkStart w:id="31" w:name="_ref_11317492"/>
      <w:r>
        <w:rPr>
          <w:sz w:val="24"/>
          <w:szCs w:val="24"/>
        </w:rPr>
        <w:t>9</w:t>
      </w:r>
      <w:r w:rsidRPr="00AB1311">
        <w:rPr>
          <w:sz w:val="24"/>
          <w:szCs w:val="24"/>
        </w:rPr>
        <w:t>.1. Договор вступает в силу со дня его заключения сторонами и действует до надлежащего исполнения Сторонами обязательств.</w:t>
      </w:r>
      <w:bookmarkEnd w:id="31"/>
    </w:p>
    <w:p w:rsidR="00E106BB" w:rsidRDefault="00E106BB" w:rsidP="00E106BB">
      <w:pPr>
        <w:ind w:firstLine="567"/>
        <w:jc w:val="both"/>
        <w:rPr>
          <w:sz w:val="24"/>
          <w:szCs w:val="24"/>
        </w:rPr>
      </w:pPr>
      <w:bookmarkStart w:id="32" w:name="_ref_11317496"/>
      <w:r>
        <w:rPr>
          <w:sz w:val="24"/>
          <w:szCs w:val="24"/>
        </w:rPr>
        <w:t>9</w:t>
      </w:r>
      <w:r w:rsidRPr="00AB1311">
        <w:rPr>
          <w:sz w:val="24"/>
          <w:szCs w:val="24"/>
        </w:rPr>
        <w:t xml:space="preserve">.2. Договор составлен в </w:t>
      </w:r>
      <w:r>
        <w:rPr>
          <w:sz w:val="24"/>
          <w:szCs w:val="24"/>
        </w:rPr>
        <w:t>3</w:t>
      </w:r>
      <w:r w:rsidRPr="00AB1311">
        <w:rPr>
          <w:sz w:val="24"/>
          <w:szCs w:val="24"/>
        </w:rPr>
        <w:t xml:space="preserve"> (</w:t>
      </w:r>
      <w:r>
        <w:rPr>
          <w:sz w:val="24"/>
          <w:szCs w:val="24"/>
        </w:rPr>
        <w:t>трех</w:t>
      </w:r>
      <w:r w:rsidRPr="00AB1311">
        <w:rPr>
          <w:sz w:val="24"/>
          <w:szCs w:val="24"/>
        </w:rPr>
        <w:t>) экземплярах</w:t>
      </w:r>
      <w:r>
        <w:rPr>
          <w:sz w:val="24"/>
          <w:szCs w:val="24"/>
        </w:rPr>
        <w:t>, имеющих одинаковую юридическую силу. Один экземпляр Договора передается - Продавцу, один – Покупателю, один – ГИБДД.</w:t>
      </w:r>
      <w:bookmarkEnd w:id="32"/>
    </w:p>
    <w:p w:rsidR="00E106BB" w:rsidRDefault="00E106BB" w:rsidP="00E106B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9.3. Приложение:</w:t>
      </w:r>
    </w:p>
    <w:p w:rsidR="00E106BB" w:rsidRPr="00AB1311" w:rsidRDefault="00E106BB" w:rsidP="00E106B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Акт приема – передачи.</w:t>
      </w:r>
    </w:p>
    <w:p w:rsidR="00E106BB" w:rsidRPr="00AB1311" w:rsidRDefault="00E106BB" w:rsidP="00E106BB">
      <w:pPr>
        <w:keepNext/>
        <w:keepLines/>
        <w:spacing w:before="240" w:after="120"/>
        <w:jc w:val="center"/>
        <w:outlineLvl w:val="0"/>
        <w:rPr>
          <w:b/>
          <w:bCs/>
          <w:sz w:val="24"/>
          <w:szCs w:val="24"/>
        </w:rPr>
      </w:pPr>
      <w:r w:rsidRPr="00AB1311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0</w:t>
      </w:r>
      <w:r w:rsidRPr="00AB1311">
        <w:rPr>
          <w:b/>
          <w:bCs/>
          <w:sz w:val="24"/>
          <w:szCs w:val="24"/>
        </w:rPr>
        <w:t>. Адреса и реквизиты сторон</w:t>
      </w:r>
      <w:bookmarkEnd w:id="19"/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179"/>
        <w:gridCol w:w="5176"/>
      </w:tblGrid>
      <w:tr w:rsidR="00E106BB" w:rsidRPr="00AB1311" w:rsidTr="00E518BA">
        <w:trPr>
          <w:trHeight w:val="359"/>
        </w:trPr>
        <w:tc>
          <w:tcPr>
            <w:tcW w:w="2500" w:type="pct"/>
          </w:tcPr>
          <w:p w:rsidR="00E106BB" w:rsidRPr="00AB1311" w:rsidRDefault="00E106BB" w:rsidP="00E518BA">
            <w:pPr>
              <w:keepNext/>
              <w:spacing w:before="120" w:after="120"/>
              <w:jc w:val="center"/>
              <w:rPr>
                <w:sz w:val="24"/>
                <w:szCs w:val="24"/>
              </w:rPr>
            </w:pPr>
            <w:r w:rsidRPr="00AB1311">
              <w:rPr>
                <w:b/>
                <w:sz w:val="24"/>
                <w:szCs w:val="24"/>
              </w:rPr>
              <w:t>Продавец</w:t>
            </w:r>
          </w:p>
        </w:tc>
        <w:tc>
          <w:tcPr>
            <w:tcW w:w="2450" w:type="pct"/>
          </w:tcPr>
          <w:p w:rsidR="00E106BB" w:rsidRPr="00AB1311" w:rsidRDefault="00E106BB" w:rsidP="00E518BA">
            <w:pPr>
              <w:keepNext/>
              <w:spacing w:before="120" w:after="120"/>
              <w:jc w:val="center"/>
              <w:rPr>
                <w:sz w:val="24"/>
                <w:szCs w:val="24"/>
              </w:rPr>
            </w:pPr>
            <w:r w:rsidRPr="00AB1311">
              <w:rPr>
                <w:b/>
                <w:sz w:val="24"/>
                <w:szCs w:val="24"/>
              </w:rPr>
              <w:t>Покупатель</w:t>
            </w:r>
          </w:p>
        </w:tc>
      </w:tr>
      <w:tr w:rsidR="00E106BB" w:rsidRPr="00AB1311" w:rsidTr="00E518BA">
        <w:tc>
          <w:tcPr>
            <w:tcW w:w="2500" w:type="pct"/>
          </w:tcPr>
          <w:p w:rsidR="00E106BB" w:rsidRPr="00AB1311" w:rsidRDefault="00E106BB" w:rsidP="00E518BA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AB1311">
              <w:rPr>
                <w:sz w:val="24"/>
                <w:szCs w:val="24"/>
              </w:rPr>
              <w:t>А</w:t>
            </w:r>
            <w:r w:rsidRPr="00AB1311">
              <w:rPr>
                <w:bCs/>
                <w:sz w:val="24"/>
                <w:szCs w:val="24"/>
              </w:rPr>
              <w:t>дминистрация</w:t>
            </w:r>
            <w:r>
              <w:rPr>
                <w:bCs/>
                <w:sz w:val="24"/>
                <w:szCs w:val="24"/>
              </w:rPr>
              <w:t xml:space="preserve"> сельского поселения «Выльгорт», ИНН 1109007817</w:t>
            </w:r>
          </w:p>
          <w:p w:rsidR="00E106BB" w:rsidRDefault="00E106BB" w:rsidP="00E518BA">
            <w:pPr>
              <w:widowControl w:val="0"/>
              <w:jc w:val="both"/>
              <w:rPr>
                <w:sz w:val="24"/>
                <w:szCs w:val="24"/>
              </w:rPr>
            </w:pPr>
            <w:r w:rsidRPr="00AB1311">
              <w:rPr>
                <w:sz w:val="24"/>
                <w:szCs w:val="24"/>
              </w:rPr>
              <w:t xml:space="preserve">Адрес: 168220, Республика Коми, Сыктывдинский район, с. Выльгорт, </w:t>
            </w:r>
          </w:p>
          <w:p w:rsidR="00E106BB" w:rsidRPr="00AB1311" w:rsidRDefault="00E106BB" w:rsidP="00E518BA">
            <w:pPr>
              <w:widowControl w:val="0"/>
              <w:jc w:val="both"/>
              <w:rPr>
                <w:sz w:val="24"/>
                <w:szCs w:val="24"/>
              </w:rPr>
            </w:pPr>
            <w:r w:rsidRPr="00AB1311">
              <w:rPr>
                <w:sz w:val="24"/>
                <w:szCs w:val="24"/>
              </w:rPr>
              <w:t xml:space="preserve">ул. Д. Каликовой, д. </w:t>
            </w:r>
            <w:r>
              <w:rPr>
                <w:sz w:val="24"/>
                <w:szCs w:val="24"/>
              </w:rPr>
              <w:t>72</w:t>
            </w:r>
          </w:p>
        </w:tc>
        <w:tc>
          <w:tcPr>
            <w:tcW w:w="2450" w:type="pct"/>
            <w:tcBorders>
              <w:bottom w:val="single" w:sz="0" w:space="0" w:color="auto"/>
            </w:tcBorders>
          </w:tcPr>
          <w:p w:rsidR="00E106BB" w:rsidRPr="00AB1311" w:rsidRDefault="00E106BB" w:rsidP="00E518BA">
            <w:pPr>
              <w:rPr>
                <w:sz w:val="24"/>
                <w:szCs w:val="24"/>
              </w:rPr>
            </w:pPr>
            <w:proofErr w:type="gramStart"/>
            <w:r w:rsidRPr="00AB1311">
              <w:rPr>
                <w:sz w:val="24"/>
                <w:szCs w:val="24"/>
              </w:rPr>
              <w:t xml:space="preserve">Наименование:   </w:t>
            </w:r>
            <w:proofErr w:type="gramEnd"/>
            <w:r w:rsidRPr="00AB1311">
              <w:rPr>
                <w:sz w:val="24"/>
                <w:szCs w:val="24"/>
              </w:rPr>
              <w:t>                                            </w:t>
            </w:r>
            <w:r w:rsidRPr="00AB1311">
              <w:rPr>
                <w:sz w:val="24"/>
                <w:szCs w:val="24"/>
              </w:rPr>
              <w:br/>
              <w:t>юридический адрес</w:t>
            </w:r>
            <w:r w:rsidRPr="00AB1311">
              <w:rPr>
                <w:sz w:val="24"/>
                <w:szCs w:val="24"/>
              </w:rPr>
              <w:br/>
            </w:r>
            <w:r w:rsidRPr="00AB1311">
              <w:rPr>
                <w:sz w:val="24"/>
                <w:szCs w:val="24"/>
              </w:rPr>
              <w:br/>
              <w:t>Почтовый адрес</w:t>
            </w:r>
          </w:p>
          <w:p w:rsidR="00E106BB" w:rsidRPr="00AB1311" w:rsidRDefault="00E106BB" w:rsidP="00E518BA">
            <w:pPr>
              <w:rPr>
                <w:sz w:val="24"/>
                <w:szCs w:val="24"/>
              </w:rPr>
            </w:pPr>
          </w:p>
        </w:tc>
      </w:tr>
      <w:tr w:rsidR="00E106BB" w:rsidRPr="00AB1311" w:rsidTr="00E518BA">
        <w:tc>
          <w:tcPr>
            <w:tcW w:w="2500" w:type="pct"/>
            <w:tcBorders>
              <w:bottom w:val="nil"/>
            </w:tcBorders>
          </w:tcPr>
          <w:p w:rsidR="00E106BB" w:rsidRPr="00AB1311" w:rsidRDefault="00E106BB" w:rsidP="00E518BA">
            <w:pPr>
              <w:keepNext/>
              <w:spacing w:before="120" w:after="120"/>
              <w:rPr>
                <w:sz w:val="24"/>
                <w:szCs w:val="24"/>
              </w:rPr>
            </w:pPr>
            <w:r w:rsidRPr="00AB1311">
              <w:rPr>
                <w:sz w:val="24"/>
                <w:szCs w:val="24"/>
              </w:rPr>
              <w:t xml:space="preserve">От имени </w:t>
            </w:r>
            <w:proofErr w:type="gramStart"/>
            <w:r w:rsidRPr="00AB1311">
              <w:rPr>
                <w:sz w:val="24"/>
                <w:szCs w:val="24"/>
              </w:rPr>
              <w:t>Продавца:</w:t>
            </w:r>
            <w:r w:rsidRPr="00AB1311">
              <w:rPr>
                <w:sz w:val="24"/>
                <w:szCs w:val="24"/>
              </w:rPr>
              <w:br/>
            </w:r>
            <w:r w:rsidRPr="00AB1311">
              <w:rPr>
                <w:sz w:val="24"/>
                <w:szCs w:val="24"/>
                <w:u w:val="single"/>
              </w:rPr>
              <w:t>   </w:t>
            </w:r>
            <w:proofErr w:type="gramEnd"/>
            <w:r w:rsidRPr="00AB1311">
              <w:rPr>
                <w:sz w:val="24"/>
                <w:szCs w:val="24"/>
                <w:u w:val="single"/>
              </w:rPr>
              <w:t xml:space="preserve">Администрация </w:t>
            </w:r>
            <w:r>
              <w:rPr>
                <w:sz w:val="24"/>
                <w:szCs w:val="24"/>
                <w:u w:val="single"/>
              </w:rPr>
              <w:t>сельского поселения</w:t>
            </w:r>
            <w:r w:rsidRPr="00AB1311">
              <w:rPr>
                <w:sz w:val="24"/>
                <w:szCs w:val="24"/>
                <w:u w:val="single"/>
              </w:rPr>
              <w:t xml:space="preserve"> «</w:t>
            </w:r>
            <w:r>
              <w:rPr>
                <w:sz w:val="24"/>
                <w:szCs w:val="24"/>
                <w:u w:val="single"/>
              </w:rPr>
              <w:t>Выльгорт</w:t>
            </w:r>
            <w:r w:rsidRPr="00AB1311">
              <w:rPr>
                <w:sz w:val="24"/>
                <w:szCs w:val="24"/>
                <w:u w:val="single"/>
              </w:rPr>
              <w:t>»  </w:t>
            </w:r>
          </w:p>
        </w:tc>
        <w:tc>
          <w:tcPr>
            <w:tcW w:w="2450" w:type="pct"/>
            <w:tcBorders>
              <w:top w:val="single" w:sz="0" w:space="0" w:color="auto"/>
              <w:bottom w:val="nil"/>
            </w:tcBorders>
          </w:tcPr>
          <w:p w:rsidR="00E106BB" w:rsidRPr="00AB1311" w:rsidRDefault="00E106BB" w:rsidP="00E518BA">
            <w:pPr>
              <w:keepNext/>
              <w:spacing w:before="120" w:after="120"/>
              <w:rPr>
                <w:sz w:val="24"/>
                <w:szCs w:val="24"/>
              </w:rPr>
            </w:pPr>
            <w:r w:rsidRPr="00AB1311">
              <w:rPr>
                <w:sz w:val="24"/>
                <w:szCs w:val="24"/>
              </w:rPr>
              <w:t xml:space="preserve">От имени </w:t>
            </w:r>
            <w:proofErr w:type="gramStart"/>
            <w:r w:rsidRPr="00AB1311">
              <w:rPr>
                <w:sz w:val="24"/>
                <w:szCs w:val="24"/>
              </w:rPr>
              <w:t>Покупателя:</w:t>
            </w:r>
            <w:r w:rsidRPr="00AB1311">
              <w:rPr>
                <w:sz w:val="24"/>
                <w:szCs w:val="24"/>
              </w:rPr>
              <w:br/>
            </w:r>
            <w:r w:rsidRPr="00AB1311">
              <w:rPr>
                <w:sz w:val="24"/>
                <w:szCs w:val="24"/>
                <w:u w:val="single"/>
              </w:rPr>
              <w:t>   </w:t>
            </w:r>
            <w:proofErr w:type="gramEnd"/>
            <w:r w:rsidRPr="00AB1311">
              <w:rPr>
                <w:sz w:val="24"/>
                <w:szCs w:val="24"/>
                <w:u w:val="single"/>
              </w:rPr>
              <w:t xml:space="preserve">       (должность)            </w:t>
            </w:r>
          </w:p>
        </w:tc>
      </w:tr>
      <w:tr w:rsidR="00E106BB" w:rsidRPr="00AB1311" w:rsidTr="00E518BA">
        <w:trPr>
          <w:trHeight w:val="781"/>
        </w:trPr>
        <w:tc>
          <w:tcPr>
            <w:tcW w:w="2500" w:type="pct"/>
            <w:tcBorders>
              <w:top w:val="nil"/>
            </w:tcBorders>
          </w:tcPr>
          <w:p w:rsidR="00E106BB" w:rsidRPr="00AB1311" w:rsidRDefault="00E106BB" w:rsidP="00E518BA">
            <w:pPr>
              <w:keepNext/>
              <w:spacing w:before="120" w:after="120"/>
              <w:rPr>
                <w:sz w:val="24"/>
                <w:szCs w:val="24"/>
              </w:rPr>
            </w:pPr>
            <w:r w:rsidRPr="00AB1311">
              <w:rPr>
                <w:sz w:val="24"/>
                <w:szCs w:val="24"/>
                <w:u w:val="single"/>
              </w:rPr>
              <w:t>            (</w:t>
            </w:r>
            <w:proofErr w:type="gramStart"/>
            <w:r w:rsidRPr="00AB1311">
              <w:rPr>
                <w:sz w:val="24"/>
                <w:szCs w:val="24"/>
                <w:u w:val="single"/>
              </w:rPr>
              <w:t xml:space="preserve">подпись)   </w:t>
            </w:r>
            <w:proofErr w:type="gramEnd"/>
            <w:r w:rsidRPr="00AB1311">
              <w:rPr>
                <w:sz w:val="24"/>
                <w:szCs w:val="24"/>
                <w:u w:val="single"/>
              </w:rPr>
              <w:t xml:space="preserve">                  </w:t>
            </w:r>
            <w:r w:rsidRPr="00AB1311">
              <w:rPr>
                <w:sz w:val="24"/>
                <w:szCs w:val="24"/>
              </w:rPr>
              <w:t>/</w:t>
            </w:r>
            <w:r w:rsidRPr="00AB1311">
              <w:rPr>
                <w:sz w:val="24"/>
                <w:szCs w:val="24"/>
                <w:u w:val="single"/>
              </w:rPr>
              <w:t xml:space="preserve">                  </w:t>
            </w:r>
            <w:r w:rsidRPr="00AB1311">
              <w:rPr>
                <w:sz w:val="24"/>
                <w:szCs w:val="24"/>
              </w:rPr>
              <w:t>/</w:t>
            </w:r>
            <w:r w:rsidRPr="00AB1311">
              <w:rPr>
                <w:sz w:val="24"/>
                <w:szCs w:val="24"/>
              </w:rPr>
              <w:br/>
              <w:t>М. П.</w:t>
            </w:r>
          </w:p>
        </w:tc>
        <w:tc>
          <w:tcPr>
            <w:tcW w:w="2450" w:type="pct"/>
            <w:tcBorders>
              <w:top w:val="nil"/>
            </w:tcBorders>
          </w:tcPr>
          <w:p w:rsidR="00E106BB" w:rsidRPr="00AB1311" w:rsidRDefault="00E106BB" w:rsidP="00E518BA">
            <w:pPr>
              <w:keepNext/>
              <w:spacing w:before="120" w:after="120"/>
              <w:rPr>
                <w:sz w:val="24"/>
                <w:szCs w:val="24"/>
              </w:rPr>
            </w:pPr>
            <w:r w:rsidRPr="00AB1311">
              <w:rPr>
                <w:sz w:val="24"/>
                <w:szCs w:val="24"/>
                <w:u w:val="single"/>
              </w:rPr>
              <w:t>            (</w:t>
            </w:r>
            <w:proofErr w:type="gramStart"/>
            <w:r w:rsidRPr="00AB1311">
              <w:rPr>
                <w:sz w:val="24"/>
                <w:szCs w:val="24"/>
                <w:u w:val="single"/>
              </w:rPr>
              <w:t xml:space="preserve">подпись)   </w:t>
            </w:r>
            <w:proofErr w:type="gramEnd"/>
            <w:r w:rsidRPr="00AB1311">
              <w:rPr>
                <w:sz w:val="24"/>
                <w:szCs w:val="24"/>
                <w:u w:val="single"/>
              </w:rPr>
              <w:t>           </w:t>
            </w:r>
            <w:r w:rsidRPr="00AB1311">
              <w:rPr>
                <w:sz w:val="24"/>
                <w:szCs w:val="24"/>
              </w:rPr>
              <w:t>/</w:t>
            </w:r>
            <w:r w:rsidRPr="00AB1311">
              <w:rPr>
                <w:sz w:val="24"/>
                <w:szCs w:val="24"/>
                <w:u w:val="single"/>
              </w:rPr>
              <w:t>              (Ф.И.О.)              </w:t>
            </w:r>
            <w:r w:rsidRPr="00AB1311">
              <w:rPr>
                <w:sz w:val="24"/>
                <w:szCs w:val="24"/>
              </w:rPr>
              <w:t>/</w:t>
            </w:r>
            <w:r w:rsidRPr="00AB1311">
              <w:rPr>
                <w:sz w:val="24"/>
                <w:szCs w:val="24"/>
              </w:rPr>
              <w:br/>
              <w:t>М. П.</w:t>
            </w:r>
          </w:p>
        </w:tc>
      </w:tr>
    </w:tbl>
    <w:p w:rsidR="00E106BB" w:rsidRDefault="00E106BB" w:rsidP="00E106BB"/>
    <w:sectPr w:rsidR="00E106BB" w:rsidSect="00370ED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35322C"/>
    <w:multiLevelType w:val="multilevel"/>
    <w:tmpl w:val="8AD2151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" w15:restartNumberingAfterBreak="0">
    <w:nsid w:val="679760AF"/>
    <w:multiLevelType w:val="multilevel"/>
    <w:tmpl w:val="B17C8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182"/>
    <w:rsid w:val="001403D0"/>
    <w:rsid w:val="00163F74"/>
    <w:rsid w:val="00173F42"/>
    <w:rsid w:val="002612A4"/>
    <w:rsid w:val="00370ED5"/>
    <w:rsid w:val="003B7919"/>
    <w:rsid w:val="005873B6"/>
    <w:rsid w:val="006436C5"/>
    <w:rsid w:val="00650029"/>
    <w:rsid w:val="00680214"/>
    <w:rsid w:val="006B3182"/>
    <w:rsid w:val="00AB799C"/>
    <w:rsid w:val="00AF3BFD"/>
    <w:rsid w:val="00AF6EE1"/>
    <w:rsid w:val="00B047AA"/>
    <w:rsid w:val="00C1429A"/>
    <w:rsid w:val="00C738A9"/>
    <w:rsid w:val="00D3475A"/>
    <w:rsid w:val="00D64C0F"/>
    <w:rsid w:val="00E106BB"/>
    <w:rsid w:val="00E74770"/>
    <w:rsid w:val="00EF3DB6"/>
    <w:rsid w:val="00F2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0F9DFF-0C31-4D32-900B-D752F6E5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9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B799C"/>
    <w:rPr>
      <w:sz w:val="24"/>
    </w:rPr>
  </w:style>
  <w:style w:type="character" w:customStyle="1" w:styleId="a4">
    <w:name w:val="Основной текст Знак"/>
    <w:basedOn w:val="a0"/>
    <w:link w:val="a3"/>
    <w:rsid w:val="00AB79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AB799C"/>
    <w:pPr>
      <w:ind w:left="426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AB79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AB79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B79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link w:val="a8"/>
    <w:uiPriority w:val="99"/>
    <w:qFormat/>
    <w:rsid w:val="00AB79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AB799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1711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2024-06-10T11:38:00Z</cp:lastPrinted>
  <dcterms:created xsi:type="dcterms:W3CDTF">2024-01-18T12:13:00Z</dcterms:created>
  <dcterms:modified xsi:type="dcterms:W3CDTF">2024-07-02T08:47:00Z</dcterms:modified>
</cp:coreProperties>
</file>